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BF62C" w14:textId="26EFCD93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0F096620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</w:p>
    <w:p w14:paraId="6473A7D0" w14:textId="72CEA51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TODOS LOS DEMÁS DOCUMENTOS EXIGIDOS EN LOS TÉRMINOS DE REFERENCIA Y/O ESPECIFICACIONES TÉCNICAS DE LOS REQUERIMIENTO</w:t>
      </w:r>
      <w:r w:rsidR="00DE4763">
        <w:rPr>
          <w:sz w:val="24"/>
          <w:szCs w:val="24"/>
        </w:rPr>
        <w:t>S</w:t>
      </w:r>
      <w:r w:rsidRPr="003633F0">
        <w:rPr>
          <w:sz w:val="24"/>
          <w:szCs w:val="24"/>
        </w:rPr>
        <w:t>.</w:t>
      </w:r>
    </w:p>
    <w:p w14:paraId="1E2148AD" w14:textId="77777777" w:rsidR="003633F0" w:rsidRPr="003F1EFB" w:rsidRDefault="003633F0" w:rsidP="003633F0">
      <w:pPr>
        <w:jc w:val="both"/>
      </w:pPr>
    </w:p>
    <w:sectPr w:rsidR="003633F0" w:rsidRPr="003F1EFB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1307" w14:textId="77777777" w:rsidR="00B96FCC" w:rsidRDefault="00B96FCC" w:rsidP="00605CAB">
      <w:pPr>
        <w:spacing w:after="0" w:line="240" w:lineRule="auto"/>
      </w:pPr>
      <w:r>
        <w:separator/>
      </w:r>
    </w:p>
  </w:endnote>
  <w:endnote w:type="continuationSeparator" w:id="0">
    <w:p w14:paraId="2FEEF625" w14:textId="77777777" w:rsidR="00B96FCC" w:rsidRDefault="00B96FC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40C25B74" w:rsidR="00A20422" w:rsidRDefault="00605CAB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CF40E77" wp14:editId="55C3ADA4">
          <wp:simplePos x="0" y="0"/>
          <wp:positionH relativeFrom="column">
            <wp:posOffset>-541020</wp:posOffset>
          </wp:positionH>
          <wp:positionV relativeFrom="paragraph">
            <wp:posOffset>358140</wp:posOffset>
          </wp:positionV>
          <wp:extent cx="1798320" cy="660347"/>
          <wp:effectExtent l="0" t="0" r="0" b="6985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1798320" cy="6603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3DE1CF28" wp14:editId="1AD5063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95BB61B" wp14:editId="2119A845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B6E9C" w14:textId="77777777" w:rsidR="00B96FCC" w:rsidRDefault="00B96FCC" w:rsidP="00605CAB">
      <w:pPr>
        <w:spacing w:after="0" w:line="240" w:lineRule="auto"/>
      </w:pPr>
      <w:r>
        <w:separator/>
      </w:r>
    </w:p>
  </w:footnote>
  <w:footnote w:type="continuationSeparator" w:id="0">
    <w:p w14:paraId="2FCA5849" w14:textId="77777777" w:rsidR="00B96FCC" w:rsidRDefault="00B96FC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5AEA8404" w:rsidR="00A20422" w:rsidRDefault="003C07CD" w:rsidP="00F10ABE">
    <w:pPr>
      <w:pStyle w:val="Encabezado"/>
      <w:jc w:val="right"/>
    </w:pPr>
    <w:r w:rsidRPr="00C5285C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C2039C0" wp14:editId="0B5458DD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72BD7"/>
    <w:rsid w:val="005A593F"/>
    <w:rsid w:val="005A635F"/>
    <w:rsid w:val="005D40FE"/>
    <w:rsid w:val="005E3E96"/>
    <w:rsid w:val="005F2773"/>
    <w:rsid w:val="00605CAB"/>
    <w:rsid w:val="00633CC3"/>
    <w:rsid w:val="006921B1"/>
    <w:rsid w:val="007D6CF6"/>
    <w:rsid w:val="00814DEA"/>
    <w:rsid w:val="0082677F"/>
    <w:rsid w:val="00846EFF"/>
    <w:rsid w:val="00863B5A"/>
    <w:rsid w:val="008C386D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B96FCC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C0BDB"/>
    <w:rsid w:val="00DE4763"/>
    <w:rsid w:val="00DF0376"/>
    <w:rsid w:val="00DF55FE"/>
    <w:rsid w:val="00DF5757"/>
    <w:rsid w:val="00DF620D"/>
    <w:rsid w:val="00E00618"/>
    <w:rsid w:val="00E92893"/>
    <w:rsid w:val="00ED63EE"/>
    <w:rsid w:val="00EF1BAD"/>
    <w:rsid w:val="00EF5171"/>
    <w:rsid w:val="00EF6F4F"/>
    <w:rsid w:val="00F0257A"/>
    <w:rsid w:val="00F10ABE"/>
    <w:rsid w:val="00F34996"/>
    <w:rsid w:val="00F92DA2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Logistica</cp:lastModifiedBy>
  <cp:revision>11</cp:revision>
  <cp:lastPrinted>2025-03-26T14:04:00Z</cp:lastPrinted>
  <dcterms:created xsi:type="dcterms:W3CDTF">2025-05-05T17:14:00Z</dcterms:created>
  <dcterms:modified xsi:type="dcterms:W3CDTF">2025-05-12T20:37:00Z</dcterms:modified>
</cp:coreProperties>
</file>