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CA1B5E">
        <w:rPr>
          <w:noProof/>
          <w:lang w:eastAsia="es-PE"/>
        </w:rPr>
        <w:drawing>
          <wp:inline distT="0" distB="0" distL="0" distR="0" wp14:anchorId="746B756D" wp14:editId="7DE66E5C">
            <wp:extent cx="5400040" cy="31134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1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1B5E">
        <w:rPr>
          <w:noProof/>
          <w:lang w:eastAsia="es-PE"/>
        </w:rPr>
        <w:drawing>
          <wp:inline distT="0" distB="0" distL="0" distR="0" wp14:anchorId="463AA603" wp14:editId="5BCC6B3A">
            <wp:extent cx="5400040" cy="20199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1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1B5E">
        <w:rPr>
          <w:noProof/>
          <w:lang w:eastAsia="es-PE"/>
        </w:rPr>
        <w:drawing>
          <wp:inline distT="0" distB="0" distL="0" distR="0" wp14:anchorId="0446F911" wp14:editId="2B34F02E">
            <wp:extent cx="5400040" cy="268859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8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1B5E">
        <w:rPr>
          <w:noProof/>
          <w:lang w:eastAsia="es-PE"/>
        </w:rPr>
        <w:lastRenderedPageBreak/>
        <w:drawing>
          <wp:inline distT="0" distB="0" distL="0" distR="0" wp14:anchorId="37A54FBB" wp14:editId="42FFA495">
            <wp:extent cx="5400040" cy="315023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5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1B5E">
        <w:rPr>
          <w:noProof/>
          <w:lang w:eastAsia="es-PE"/>
        </w:rPr>
        <w:drawing>
          <wp:inline distT="0" distB="0" distL="0" distR="0" wp14:anchorId="4D5C2C48" wp14:editId="352B7BCB">
            <wp:extent cx="5400040" cy="3611880"/>
            <wp:effectExtent l="0" t="0" r="0" b="762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1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1B5E">
        <w:rPr>
          <w:noProof/>
          <w:lang w:eastAsia="es-PE"/>
        </w:rPr>
        <w:drawing>
          <wp:inline distT="0" distB="0" distL="0" distR="0" wp14:anchorId="3259F835" wp14:editId="58CD718E">
            <wp:extent cx="5400040" cy="1592580"/>
            <wp:effectExtent l="0" t="0" r="0" b="762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9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A1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553A1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2025-11-27T17:16:00Z</dcterms:modified>
</cp:coreProperties>
</file>