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837A96" w:rsidP="0001681A">
      <w:pPr>
        <w:rPr>
          <w:rFonts w:ascii="Arial" w:hAnsi="Arial" w:cs="Arial"/>
          <w:b/>
        </w:rPr>
      </w:pPr>
      <w:r w:rsidRPr="00837A96">
        <w:rPr>
          <w:rFonts w:ascii="Arial" w:hAnsi="Arial" w:cs="Arial"/>
          <w:b/>
        </w:rPr>
        <w:drawing>
          <wp:inline distT="0" distB="0" distL="0" distR="0" wp14:anchorId="7128847A" wp14:editId="078BC4EC">
            <wp:extent cx="5400040" cy="107823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7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7A96" w:rsidRDefault="00837A96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Pr="00837A96">
        <w:rPr>
          <w:rFonts w:ascii="Arial" w:hAnsi="Arial" w:cs="Arial"/>
          <w:b/>
        </w:rPr>
        <w:drawing>
          <wp:inline distT="0" distB="0" distL="0" distR="0" wp14:anchorId="7A2FE88D" wp14:editId="6B8820C7">
            <wp:extent cx="5258534" cy="2514951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8534" cy="2514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837A96" w:rsidP="0001681A">
      <w:pPr>
        <w:rPr>
          <w:rFonts w:ascii="Arial" w:hAnsi="Arial" w:cs="Arial"/>
          <w:b/>
        </w:rPr>
      </w:pPr>
      <w:r w:rsidRPr="00837A96">
        <w:rPr>
          <w:rFonts w:ascii="Arial" w:hAnsi="Arial" w:cs="Arial"/>
          <w:b/>
        </w:rPr>
        <w:lastRenderedPageBreak/>
        <w:drawing>
          <wp:inline distT="0" distB="0" distL="0" distR="0" wp14:anchorId="2C482711" wp14:editId="45A33995">
            <wp:extent cx="5400040" cy="3731895"/>
            <wp:effectExtent l="0" t="0" r="0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3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837A96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0E4FC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2026-04-23T20:59:00Z</dcterms:modified>
</cp:coreProperties>
</file>