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5F9A6" w14:textId="5A71B8F6" w:rsidR="003026FF" w:rsidRPr="00FC4D17" w:rsidRDefault="003026FF" w:rsidP="00733D84">
      <w:pPr>
        <w:spacing w:after="0" w:line="240" w:lineRule="auto"/>
        <w:rPr>
          <w:rFonts w:ascii="Arial" w:hAnsi="Arial" w:cs="Arial"/>
          <w:b/>
          <w:bCs/>
          <w:color w:val="000000"/>
          <w:sz w:val="20"/>
          <w:szCs w:val="20"/>
          <w:lang w:val="es-PE" w:eastAsia="es-PE"/>
        </w:rPr>
      </w:pPr>
    </w:p>
    <w:p w14:paraId="044B3BF6" w14:textId="0E07CF2B" w:rsidR="00D24302" w:rsidRPr="00FC4D17" w:rsidRDefault="00D24302" w:rsidP="00733D84">
      <w:pPr>
        <w:spacing w:after="0" w:line="240" w:lineRule="auto"/>
        <w:jc w:val="center"/>
        <w:rPr>
          <w:rFonts w:ascii="Arial" w:hAnsi="Arial" w:cs="Arial"/>
          <w:b/>
          <w:bCs/>
          <w:color w:val="000000"/>
          <w:sz w:val="20"/>
          <w:szCs w:val="20"/>
          <w:lang w:val="es-PE" w:eastAsia="es-PE"/>
        </w:rPr>
      </w:pPr>
      <w:r w:rsidRPr="00FC4D17">
        <w:rPr>
          <w:rFonts w:ascii="Arial" w:hAnsi="Arial" w:cs="Arial"/>
          <w:b/>
          <w:bCs/>
          <w:color w:val="000000"/>
          <w:sz w:val="20"/>
          <w:szCs w:val="20"/>
          <w:lang w:val="es-PE" w:eastAsia="es-PE"/>
        </w:rPr>
        <w:t>ANEXO N° 03</w:t>
      </w:r>
    </w:p>
    <w:p w14:paraId="028A8F0B" w14:textId="77777777" w:rsidR="005B6695" w:rsidRPr="00FC4D17" w:rsidRDefault="005B6695" w:rsidP="00733D84">
      <w:pPr>
        <w:spacing w:after="0" w:line="240" w:lineRule="auto"/>
        <w:jc w:val="center"/>
        <w:rPr>
          <w:rFonts w:ascii="Arial" w:hAnsi="Arial" w:cs="Arial"/>
          <w:b/>
          <w:bCs/>
          <w:color w:val="000000"/>
          <w:sz w:val="20"/>
          <w:szCs w:val="20"/>
          <w:lang w:val="es-PE" w:eastAsia="es-PE"/>
        </w:rPr>
      </w:pPr>
    </w:p>
    <w:p w14:paraId="68396A48" w14:textId="10FADA04" w:rsidR="00AE0405" w:rsidRPr="00FC4D17" w:rsidRDefault="00AE0405" w:rsidP="00733D84">
      <w:pPr>
        <w:spacing w:after="0" w:line="240" w:lineRule="auto"/>
        <w:jc w:val="center"/>
        <w:rPr>
          <w:rFonts w:ascii="Arial" w:hAnsi="Arial" w:cs="Arial"/>
          <w:b/>
          <w:bCs/>
          <w:color w:val="000000"/>
          <w:sz w:val="20"/>
          <w:szCs w:val="20"/>
          <w:lang w:val="es-PE" w:eastAsia="es-PE"/>
        </w:rPr>
      </w:pPr>
      <w:r w:rsidRPr="00FC4D17">
        <w:rPr>
          <w:rFonts w:ascii="Arial" w:hAnsi="Arial" w:cs="Arial"/>
          <w:b/>
          <w:bCs/>
          <w:color w:val="000000"/>
          <w:sz w:val="20"/>
          <w:szCs w:val="20"/>
          <w:lang w:val="es-PE" w:eastAsia="es-PE"/>
        </w:rPr>
        <w:t>CARTA DE AUTORIZACIÓN</w:t>
      </w:r>
    </w:p>
    <w:p w14:paraId="4814483F" w14:textId="77777777" w:rsidR="006A74DA" w:rsidRPr="00FC4D17" w:rsidRDefault="006A74DA" w:rsidP="00733D84">
      <w:pPr>
        <w:spacing w:after="0" w:line="240" w:lineRule="auto"/>
        <w:jc w:val="center"/>
        <w:rPr>
          <w:rFonts w:ascii="Arial" w:hAnsi="Arial" w:cs="Arial"/>
          <w:b/>
          <w:bCs/>
          <w:color w:val="000000"/>
          <w:sz w:val="20"/>
          <w:szCs w:val="20"/>
          <w:lang w:val="es-PE" w:eastAsia="es-PE"/>
        </w:rPr>
      </w:pPr>
    </w:p>
    <w:p w14:paraId="7DAF2FE2" w14:textId="3B83BDC7" w:rsidR="00AE0405" w:rsidRPr="00FC4D17" w:rsidRDefault="00AE0405" w:rsidP="00733D84">
      <w:pPr>
        <w:spacing w:after="0" w:line="240" w:lineRule="auto"/>
        <w:jc w:val="center"/>
        <w:rPr>
          <w:rFonts w:ascii="Arial" w:hAnsi="Arial" w:cs="Arial"/>
          <w:b/>
          <w:bCs/>
          <w:color w:val="000000"/>
          <w:sz w:val="20"/>
          <w:szCs w:val="20"/>
          <w:lang w:val="es-PE" w:eastAsia="es-PE"/>
        </w:rPr>
      </w:pPr>
      <w:r w:rsidRPr="00FC4D17">
        <w:rPr>
          <w:rFonts w:ascii="Arial" w:hAnsi="Arial" w:cs="Arial"/>
          <w:b/>
          <w:bCs/>
          <w:color w:val="000000"/>
          <w:sz w:val="20"/>
          <w:szCs w:val="20"/>
          <w:lang w:val="es-PE" w:eastAsia="es-PE"/>
        </w:rPr>
        <w:t>(Para el pago con abono en la cuenta bancaria del proveedor)</w:t>
      </w:r>
    </w:p>
    <w:p w14:paraId="1767F291" w14:textId="77777777" w:rsidR="005225C9" w:rsidRPr="00FC4D17" w:rsidRDefault="005225C9" w:rsidP="00733D84">
      <w:pPr>
        <w:spacing w:after="0" w:line="240" w:lineRule="auto"/>
        <w:jc w:val="center"/>
        <w:rPr>
          <w:rFonts w:ascii="Arial" w:hAnsi="Arial" w:cs="Arial"/>
          <w:b/>
          <w:bCs/>
          <w:color w:val="000000"/>
          <w:sz w:val="20"/>
          <w:szCs w:val="20"/>
          <w:lang w:val="es-PE" w:eastAsia="es-PE"/>
        </w:rPr>
      </w:pPr>
    </w:p>
    <w:p w14:paraId="4AE83F83" w14:textId="77777777" w:rsidR="00FC4D17" w:rsidRPr="00FC4D17" w:rsidRDefault="00FC4D17" w:rsidP="00FC4D17">
      <w:pPr>
        <w:spacing w:after="0" w:line="240" w:lineRule="auto"/>
        <w:rPr>
          <w:rFonts w:ascii="Arial" w:hAnsi="Arial" w:cs="Arial"/>
          <w:sz w:val="20"/>
          <w:szCs w:val="20"/>
          <w:lang w:val="es-PE"/>
        </w:rPr>
      </w:pPr>
      <w:r w:rsidRPr="00FC4D17">
        <w:rPr>
          <w:rFonts w:ascii="Arial" w:hAnsi="Arial" w:cs="Arial"/>
          <w:sz w:val="20"/>
          <w:szCs w:val="20"/>
          <w:lang w:val="es-PE"/>
        </w:rPr>
        <w:t>Señores:</w:t>
      </w:r>
    </w:p>
    <w:p w14:paraId="4AD96F5D" w14:textId="77777777" w:rsidR="00FC4D17" w:rsidRPr="00FC4D17" w:rsidRDefault="00FC4D17" w:rsidP="00FC4D17">
      <w:pPr>
        <w:autoSpaceDE w:val="0"/>
        <w:autoSpaceDN w:val="0"/>
        <w:adjustRightInd w:val="0"/>
        <w:spacing w:after="0" w:line="240" w:lineRule="auto"/>
        <w:jc w:val="both"/>
        <w:rPr>
          <w:rStyle w:val="Textoennegrita"/>
          <w:rFonts w:ascii="Arial" w:hAnsi="Arial" w:cs="Arial"/>
          <w:sz w:val="20"/>
          <w:szCs w:val="20"/>
        </w:rPr>
      </w:pPr>
      <w:r w:rsidRPr="00FC4D17">
        <w:rPr>
          <w:rStyle w:val="Textoennegrita"/>
          <w:rFonts w:ascii="Arial" w:hAnsi="Arial" w:cs="Arial"/>
          <w:sz w:val="20"/>
          <w:szCs w:val="20"/>
        </w:rPr>
        <w:t>Unidad Ejecutora 004: Gerencia Administrativa de Lambayeque</w:t>
      </w:r>
    </w:p>
    <w:p w14:paraId="12921669" w14:textId="77777777" w:rsidR="00FC4D17" w:rsidRPr="00FC4D17" w:rsidRDefault="00FC4D17" w:rsidP="00FC4D17">
      <w:pPr>
        <w:autoSpaceDE w:val="0"/>
        <w:autoSpaceDN w:val="0"/>
        <w:adjustRightInd w:val="0"/>
        <w:spacing w:after="0" w:line="240" w:lineRule="auto"/>
        <w:jc w:val="both"/>
        <w:rPr>
          <w:rFonts w:ascii="Arial" w:hAnsi="Arial" w:cs="Arial"/>
          <w:b/>
          <w:i/>
          <w:iCs/>
          <w:color w:val="000000"/>
          <w:sz w:val="20"/>
          <w:szCs w:val="20"/>
        </w:rPr>
      </w:pPr>
      <w:r w:rsidRPr="00FC4D17">
        <w:rPr>
          <w:rFonts w:ascii="Arial" w:hAnsi="Arial" w:cs="Arial"/>
          <w:b/>
          <w:i/>
          <w:iCs/>
          <w:color w:val="000000"/>
          <w:sz w:val="20"/>
          <w:szCs w:val="20"/>
        </w:rPr>
        <w:t>Área de Abastecimiento y Logística</w:t>
      </w:r>
    </w:p>
    <w:p w14:paraId="09726289" w14:textId="77777777" w:rsidR="00FC4D17" w:rsidRPr="00FC4D17" w:rsidRDefault="00FC4D17" w:rsidP="00FC4D17">
      <w:pPr>
        <w:autoSpaceDE w:val="0"/>
        <w:autoSpaceDN w:val="0"/>
        <w:adjustRightInd w:val="0"/>
        <w:spacing w:after="0" w:line="240" w:lineRule="auto"/>
        <w:jc w:val="both"/>
        <w:rPr>
          <w:rFonts w:ascii="Arial" w:hAnsi="Arial" w:cs="Arial"/>
          <w:b/>
          <w:bCs/>
          <w:sz w:val="20"/>
          <w:szCs w:val="20"/>
          <w:lang w:val="es-PE"/>
        </w:rPr>
      </w:pPr>
    </w:p>
    <w:p w14:paraId="043AD194" w14:textId="77777777" w:rsidR="00FC4D17" w:rsidRPr="00FC4D17" w:rsidRDefault="00FC4D17" w:rsidP="00FC4D17">
      <w:pPr>
        <w:spacing w:after="0" w:line="240" w:lineRule="auto"/>
        <w:jc w:val="both"/>
        <w:rPr>
          <w:rFonts w:ascii="Arial" w:hAnsi="Arial" w:cs="Arial"/>
          <w:sz w:val="20"/>
          <w:szCs w:val="20"/>
          <w:lang w:val="es-PE"/>
        </w:rPr>
      </w:pPr>
      <w:r w:rsidRPr="00FC4D17">
        <w:rPr>
          <w:rFonts w:ascii="Arial" w:hAnsi="Arial" w:cs="Arial"/>
          <w:sz w:val="20"/>
          <w:szCs w:val="20"/>
          <w:u w:val="single"/>
          <w:lang w:val="es-PE"/>
        </w:rPr>
        <w:t>Presente</w:t>
      </w:r>
      <w:r w:rsidRPr="00FC4D17">
        <w:rPr>
          <w:rFonts w:ascii="Arial" w:hAnsi="Arial" w:cs="Arial"/>
          <w:sz w:val="20"/>
          <w:szCs w:val="20"/>
          <w:lang w:val="es-PE"/>
        </w:rPr>
        <w:t>. -</w:t>
      </w:r>
    </w:p>
    <w:p w14:paraId="5169ABFC" w14:textId="77777777" w:rsidR="00AE0405" w:rsidRPr="00FC4D17" w:rsidRDefault="00AE0405" w:rsidP="00733D84">
      <w:pPr>
        <w:autoSpaceDE w:val="0"/>
        <w:autoSpaceDN w:val="0"/>
        <w:adjustRightInd w:val="0"/>
        <w:spacing w:after="0" w:line="240" w:lineRule="auto"/>
        <w:jc w:val="both"/>
        <w:rPr>
          <w:rFonts w:ascii="Arial" w:hAnsi="Arial" w:cs="Arial"/>
          <w:color w:val="000000" w:themeColor="text1"/>
          <w:sz w:val="20"/>
          <w:szCs w:val="20"/>
        </w:rPr>
      </w:pPr>
    </w:p>
    <w:p w14:paraId="06DD12CB" w14:textId="77777777" w:rsidR="00AE0405" w:rsidRPr="00FC4D17" w:rsidRDefault="00AE0405" w:rsidP="00733D84">
      <w:pPr>
        <w:autoSpaceDE w:val="0"/>
        <w:autoSpaceDN w:val="0"/>
        <w:adjustRightInd w:val="0"/>
        <w:spacing w:after="0" w:line="240" w:lineRule="auto"/>
        <w:rPr>
          <w:rFonts w:ascii="Arial" w:hAnsi="Arial" w:cs="Arial"/>
          <w:b/>
          <w:color w:val="000000" w:themeColor="text1"/>
          <w:sz w:val="20"/>
          <w:szCs w:val="20"/>
          <w:lang w:val="es-PE" w:eastAsia="es-PE"/>
        </w:rPr>
      </w:pPr>
      <w:r w:rsidRPr="00FC4D17">
        <w:rPr>
          <w:rFonts w:ascii="Arial" w:hAnsi="Arial" w:cs="Arial"/>
          <w:b/>
          <w:color w:val="000000" w:themeColor="text1"/>
          <w:sz w:val="20"/>
          <w:szCs w:val="20"/>
          <w:lang w:val="es-PE" w:eastAsia="es-PE"/>
        </w:rPr>
        <w:t>Asunto: Autorización para el pago con abonos en cuenta</w:t>
      </w:r>
    </w:p>
    <w:p w14:paraId="6A269DD5" w14:textId="77777777" w:rsidR="00AE0405" w:rsidRPr="00FC4D17" w:rsidRDefault="00AE0405" w:rsidP="00733D84">
      <w:pPr>
        <w:autoSpaceDE w:val="0"/>
        <w:autoSpaceDN w:val="0"/>
        <w:adjustRightInd w:val="0"/>
        <w:spacing w:after="0" w:line="240" w:lineRule="auto"/>
        <w:rPr>
          <w:rFonts w:ascii="Arial" w:hAnsi="Arial" w:cs="Arial"/>
          <w:color w:val="000000" w:themeColor="text1"/>
          <w:sz w:val="20"/>
          <w:szCs w:val="20"/>
          <w:lang w:val="es-PE" w:eastAsia="es-PE"/>
        </w:rPr>
      </w:pPr>
    </w:p>
    <w:p w14:paraId="6681D509" w14:textId="77777777" w:rsidR="00AE0405" w:rsidRPr="00FC4D17" w:rsidRDefault="00AE0405" w:rsidP="00733D84">
      <w:pPr>
        <w:autoSpaceDE w:val="0"/>
        <w:autoSpaceDN w:val="0"/>
        <w:adjustRightInd w:val="0"/>
        <w:spacing w:after="0" w:line="240" w:lineRule="auto"/>
        <w:rPr>
          <w:rFonts w:ascii="Arial" w:hAnsi="Arial" w:cs="Arial"/>
          <w:color w:val="000000" w:themeColor="text1"/>
          <w:sz w:val="20"/>
          <w:szCs w:val="20"/>
          <w:lang w:val="es-PE" w:eastAsia="es-PE"/>
        </w:rPr>
      </w:pPr>
      <w:r w:rsidRPr="00FC4D17">
        <w:rPr>
          <w:rFonts w:ascii="Arial" w:hAnsi="Arial" w:cs="Arial"/>
          <w:color w:val="000000" w:themeColor="text1"/>
          <w:sz w:val="20"/>
          <w:szCs w:val="20"/>
          <w:lang w:val="es-PE" w:eastAsia="es-PE"/>
        </w:rPr>
        <w:t>Por medio de la presente, comunico a Ud. que el número del Código de Cuenta Interbancario (CCI)</w:t>
      </w:r>
    </w:p>
    <w:p w14:paraId="1DD6A040" w14:textId="755CD8E2" w:rsidR="00AE0405" w:rsidRPr="00FC4D17" w:rsidRDefault="00AE0405" w:rsidP="00733D84">
      <w:pPr>
        <w:spacing w:after="0" w:line="240" w:lineRule="auto"/>
        <w:rPr>
          <w:rFonts w:ascii="Arial" w:hAnsi="Arial" w:cs="Arial"/>
          <w:color w:val="000000" w:themeColor="text1"/>
          <w:sz w:val="20"/>
          <w:szCs w:val="20"/>
          <w:lang w:val="es-PE" w:eastAsia="es-PE"/>
        </w:rPr>
      </w:pPr>
      <w:r w:rsidRPr="00FC4D17">
        <w:rPr>
          <w:rFonts w:ascii="Arial" w:hAnsi="Arial" w:cs="Arial"/>
          <w:color w:val="000000" w:themeColor="text1"/>
          <w:sz w:val="20"/>
          <w:szCs w:val="20"/>
          <w:lang w:val="es-PE" w:eastAsia="es-PE"/>
        </w:rPr>
        <w:t xml:space="preserve">de: </w:t>
      </w:r>
      <w:r w:rsidRPr="00FC4D17">
        <w:rPr>
          <w:rFonts w:ascii="Arial" w:hAnsi="Arial" w:cs="Arial"/>
          <w:b/>
          <w:color w:val="000000" w:themeColor="text1"/>
          <w:sz w:val="20"/>
          <w:szCs w:val="20"/>
          <w:lang w:val="es-PE" w:eastAsia="es-PE"/>
        </w:rPr>
        <w:t xml:space="preserve">[CONSIGNAR NOMBRE Y/O RAZÓN </w:t>
      </w:r>
      <w:r w:rsidR="005225C9" w:rsidRPr="00FC4D17">
        <w:rPr>
          <w:rFonts w:ascii="Arial" w:hAnsi="Arial" w:cs="Arial"/>
          <w:b/>
          <w:color w:val="000000" w:themeColor="text1"/>
          <w:sz w:val="20"/>
          <w:szCs w:val="20"/>
          <w:lang w:val="es-PE" w:eastAsia="es-PE"/>
        </w:rPr>
        <w:t>SOCIAL]</w:t>
      </w:r>
      <w:r w:rsidRPr="00FC4D17">
        <w:rPr>
          <w:rFonts w:ascii="Arial" w:hAnsi="Arial" w:cs="Arial"/>
          <w:color w:val="000000" w:themeColor="text1"/>
          <w:sz w:val="20"/>
          <w:szCs w:val="20"/>
          <w:lang w:val="es-PE" w:eastAsia="es-PE"/>
        </w:rPr>
        <w:t xml:space="preserve"> a la que represento es:</w:t>
      </w:r>
    </w:p>
    <w:p w14:paraId="4DCE72E4" w14:textId="77777777" w:rsidR="00AE0405" w:rsidRPr="00FC4D17" w:rsidRDefault="00AE0405" w:rsidP="00733D84">
      <w:pPr>
        <w:spacing w:after="0" w:line="240" w:lineRule="auto"/>
        <w:rPr>
          <w:rFonts w:ascii="Arial" w:hAnsi="Arial" w:cs="Arial"/>
          <w:b/>
          <w:color w:val="000000" w:themeColor="text1"/>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D24302" w:rsidRPr="00FC4D17" w14:paraId="78430D39" w14:textId="77777777" w:rsidTr="008A4E81">
        <w:trPr>
          <w:trHeight w:val="375"/>
        </w:trPr>
        <w:tc>
          <w:tcPr>
            <w:tcW w:w="2100" w:type="dxa"/>
            <w:tcBorders>
              <w:top w:val="nil"/>
              <w:left w:val="nil"/>
              <w:bottom w:val="nil"/>
              <w:right w:val="nil"/>
            </w:tcBorders>
            <w:noWrap/>
            <w:vAlign w:val="center"/>
            <w:hideMark/>
          </w:tcPr>
          <w:p w14:paraId="041A8526"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N° de CCI</w:t>
            </w:r>
          </w:p>
        </w:tc>
        <w:tc>
          <w:tcPr>
            <w:tcW w:w="160" w:type="dxa"/>
            <w:tcBorders>
              <w:top w:val="nil"/>
              <w:left w:val="nil"/>
              <w:bottom w:val="nil"/>
              <w:right w:val="nil"/>
            </w:tcBorders>
            <w:noWrap/>
            <w:vAlign w:val="center"/>
            <w:hideMark/>
          </w:tcPr>
          <w:p w14:paraId="0872C100"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562C756"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2985F9C6"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13CBD801"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0E2A6540"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0B7AF549"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0720AB5E"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0B5AF152"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3AE884CC"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053B4DD2"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4F251E3F"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5E063020"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2E712247"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453CD1CA"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4948FD9C"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1036319A"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0A1991F4"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1200E92D"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47FE2B47"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7CCF2B04"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32B22BB2"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r>
      <w:tr w:rsidR="00D24302" w:rsidRPr="00FC4D17" w14:paraId="06F911B4" w14:textId="77777777" w:rsidTr="008A4E81">
        <w:trPr>
          <w:trHeight w:val="150"/>
        </w:trPr>
        <w:tc>
          <w:tcPr>
            <w:tcW w:w="2100" w:type="dxa"/>
            <w:tcBorders>
              <w:top w:val="nil"/>
              <w:left w:val="nil"/>
              <w:bottom w:val="nil"/>
              <w:right w:val="nil"/>
            </w:tcBorders>
            <w:noWrap/>
            <w:vAlign w:val="bottom"/>
            <w:hideMark/>
          </w:tcPr>
          <w:p w14:paraId="3F5F4170"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160" w:type="dxa"/>
            <w:tcBorders>
              <w:top w:val="nil"/>
              <w:left w:val="nil"/>
              <w:bottom w:val="nil"/>
              <w:right w:val="nil"/>
            </w:tcBorders>
            <w:noWrap/>
            <w:vAlign w:val="bottom"/>
            <w:hideMark/>
          </w:tcPr>
          <w:p w14:paraId="445E37B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D8CFD2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4D9143D"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6EA5C3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7E0DE69"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8C1249B"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4A62C9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608A3D8"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4828842"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EB2304E"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4F4027D"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01073A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2321D26"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794ECDB"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74F744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E2CEF8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CEF0F07"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A203D5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1DEC6A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A7761B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0EC5EA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r>
      <w:tr w:rsidR="00D24302" w:rsidRPr="00FC4D17" w14:paraId="506070D9" w14:textId="77777777" w:rsidTr="008A4E81">
        <w:trPr>
          <w:trHeight w:val="375"/>
        </w:trPr>
        <w:tc>
          <w:tcPr>
            <w:tcW w:w="2100" w:type="dxa"/>
            <w:tcBorders>
              <w:top w:val="nil"/>
              <w:left w:val="nil"/>
              <w:bottom w:val="nil"/>
              <w:right w:val="nil"/>
            </w:tcBorders>
            <w:noWrap/>
            <w:vAlign w:val="center"/>
            <w:hideMark/>
          </w:tcPr>
          <w:p w14:paraId="1C28EDB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BANCO</w:t>
            </w:r>
          </w:p>
        </w:tc>
        <w:tc>
          <w:tcPr>
            <w:tcW w:w="160" w:type="dxa"/>
            <w:tcBorders>
              <w:top w:val="nil"/>
              <w:left w:val="nil"/>
              <w:bottom w:val="nil"/>
              <w:right w:val="nil"/>
            </w:tcBorders>
            <w:noWrap/>
            <w:vAlign w:val="center"/>
            <w:hideMark/>
          </w:tcPr>
          <w:p w14:paraId="6934B48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5FF5B5B"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r>
      <w:tr w:rsidR="00D24302" w:rsidRPr="00FC4D17" w14:paraId="540FCED0" w14:textId="77777777" w:rsidTr="008A4E81">
        <w:trPr>
          <w:trHeight w:val="150"/>
        </w:trPr>
        <w:tc>
          <w:tcPr>
            <w:tcW w:w="2100" w:type="dxa"/>
            <w:tcBorders>
              <w:top w:val="nil"/>
              <w:left w:val="nil"/>
              <w:bottom w:val="nil"/>
              <w:right w:val="nil"/>
            </w:tcBorders>
            <w:noWrap/>
            <w:vAlign w:val="bottom"/>
            <w:hideMark/>
          </w:tcPr>
          <w:p w14:paraId="1ED616E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160" w:type="dxa"/>
            <w:tcBorders>
              <w:top w:val="nil"/>
              <w:left w:val="nil"/>
              <w:bottom w:val="nil"/>
              <w:right w:val="nil"/>
            </w:tcBorders>
            <w:noWrap/>
            <w:vAlign w:val="bottom"/>
            <w:hideMark/>
          </w:tcPr>
          <w:p w14:paraId="1639DFE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5508DE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E605B4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19A07B6"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D2699F2"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CECC809"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2C2C30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4C1DC5B"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C2F7AF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48CD20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963671D"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57778F6"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3683C67"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0E1F662"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7B60BE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DF48CE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9CDE216"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A676F5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D270E2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E560AA9"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5E3ED3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r>
      <w:tr w:rsidR="00D24302" w:rsidRPr="00FC4D17" w14:paraId="1AA7215F" w14:textId="77777777" w:rsidTr="008A4E81">
        <w:trPr>
          <w:trHeight w:val="375"/>
        </w:trPr>
        <w:tc>
          <w:tcPr>
            <w:tcW w:w="2100" w:type="dxa"/>
            <w:tcBorders>
              <w:top w:val="nil"/>
              <w:left w:val="nil"/>
              <w:bottom w:val="nil"/>
              <w:right w:val="nil"/>
            </w:tcBorders>
            <w:noWrap/>
            <w:vAlign w:val="center"/>
            <w:hideMark/>
          </w:tcPr>
          <w:p w14:paraId="7D7DE31E"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Tipo de Moneda</w:t>
            </w:r>
          </w:p>
        </w:tc>
        <w:tc>
          <w:tcPr>
            <w:tcW w:w="160" w:type="dxa"/>
            <w:tcBorders>
              <w:top w:val="nil"/>
              <w:left w:val="nil"/>
              <w:bottom w:val="nil"/>
              <w:right w:val="nil"/>
            </w:tcBorders>
            <w:noWrap/>
            <w:vAlign w:val="center"/>
            <w:hideMark/>
          </w:tcPr>
          <w:p w14:paraId="617EE2C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5BCE768F"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 </w:t>
            </w:r>
          </w:p>
        </w:tc>
      </w:tr>
      <w:tr w:rsidR="00D24302" w:rsidRPr="00FC4D17" w14:paraId="52243B94" w14:textId="77777777" w:rsidTr="008A4E81">
        <w:trPr>
          <w:trHeight w:val="150"/>
        </w:trPr>
        <w:tc>
          <w:tcPr>
            <w:tcW w:w="2100" w:type="dxa"/>
            <w:tcBorders>
              <w:top w:val="nil"/>
              <w:left w:val="nil"/>
              <w:bottom w:val="nil"/>
              <w:right w:val="nil"/>
            </w:tcBorders>
            <w:noWrap/>
            <w:vAlign w:val="bottom"/>
            <w:hideMark/>
          </w:tcPr>
          <w:p w14:paraId="18B7EFB0"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160" w:type="dxa"/>
            <w:tcBorders>
              <w:top w:val="nil"/>
              <w:left w:val="nil"/>
              <w:bottom w:val="nil"/>
              <w:right w:val="nil"/>
            </w:tcBorders>
            <w:noWrap/>
            <w:vAlign w:val="bottom"/>
            <w:hideMark/>
          </w:tcPr>
          <w:p w14:paraId="6372F2ED"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BDE4C9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A2CCBD8"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394DD89"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1038FD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0B2C28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4DD026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DB1984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12B055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A7829D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EE97A56"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E072AA8"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3FC3AB6"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E651D20"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81B39A1"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77EA9A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213E850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681CA22"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C3478D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40C4E3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72218F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r>
      <w:tr w:rsidR="00D24302" w:rsidRPr="00FC4D17" w14:paraId="7B0DC6CD" w14:textId="77777777" w:rsidTr="008A4E81">
        <w:trPr>
          <w:trHeight w:val="375"/>
        </w:trPr>
        <w:tc>
          <w:tcPr>
            <w:tcW w:w="2100" w:type="dxa"/>
            <w:tcBorders>
              <w:top w:val="nil"/>
              <w:left w:val="nil"/>
              <w:bottom w:val="nil"/>
              <w:right w:val="nil"/>
            </w:tcBorders>
            <w:noWrap/>
            <w:vAlign w:val="center"/>
            <w:hideMark/>
          </w:tcPr>
          <w:p w14:paraId="530E8F08"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Titular de la Cuenta</w:t>
            </w:r>
          </w:p>
        </w:tc>
        <w:tc>
          <w:tcPr>
            <w:tcW w:w="160" w:type="dxa"/>
            <w:tcBorders>
              <w:top w:val="nil"/>
              <w:left w:val="nil"/>
              <w:bottom w:val="nil"/>
              <w:right w:val="nil"/>
            </w:tcBorders>
            <w:noWrap/>
            <w:vAlign w:val="center"/>
            <w:hideMark/>
          </w:tcPr>
          <w:p w14:paraId="7091FFD1"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C0FF3EE"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r>
      <w:tr w:rsidR="00D24302" w:rsidRPr="00FC4D17" w14:paraId="2937F068" w14:textId="77777777" w:rsidTr="008A4E81">
        <w:trPr>
          <w:trHeight w:val="150"/>
        </w:trPr>
        <w:tc>
          <w:tcPr>
            <w:tcW w:w="2100" w:type="dxa"/>
            <w:tcBorders>
              <w:top w:val="nil"/>
              <w:left w:val="nil"/>
              <w:bottom w:val="nil"/>
              <w:right w:val="nil"/>
            </w:tcBorders>
            <w:noWrap/>
            <w:vAlign w:val="bottom"/>
            <w:hideMark/>
          </w:tcPr>
          <w:p w14:paraId="5A90A267"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160" w:type="dxa"/>
            <w:tcBorders>
              <w:top w:val="nil"/>
              <w:left w:val="nil"/>
              <w:bottom w:val="nil"/>
              <w:right w:val="nil"/>
            </w:tcBorders>
            <w:noWrap/>
            <w:vAlign w:val="bottom"/>
            <w:hideMark/>
          </w:tcPr>
          <w:p w14:paraId="79B3340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AE04FAD"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A5D9D5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46A6920"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714FCBE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D4DA67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6F73B4E"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5AAFBA7"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B84E0C0"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3AF109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E1C982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A069A9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A664F94"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6207B2BC"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5C60CB8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86E110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1911357"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359FAE7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49F6195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01366CA2"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bottom"/>
            <w:hideMark/>
          </w:tcPr>
          <w:p w14:paraId="1FF23069"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r>
      <w:tr w:rsidR="00AE0405" w:rsidRPr="00FC4D17" w14:paraId="27105B38" w14:textId="77777777" w:rsidTr="008A4E81">
        <w:trPr>
          <w:trHeight w:val="375"/>
        </w:trPr>
        <w:tc>
          <w:tcPr>
            <w:tcW w:w="2100" w:type="dxa"/>
            <w:tcBorders>
              <w:top w:val="nil"/>
              <w:left w:val="nil"/>
              <w:bottom w:val="nil"/>
              <w:right w:val="nil"/>
            </w:tcBorders>
            <w:noWrap/>
            <w:vAlign w:val="center"/>
            <w:hideMark/>
          </w:tcPr>
          <w:p w14:paraId="620E96F7"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 xml:space="preserve">RUC </w:t>
            </w:r>
          </w:p>
        </w:tc>
        <w:tc>
          <w:tcPr>
            <w:tcW w:w="160" w:type="dxa"/>
            <w:tcBorders>
              <w:top w:val="nil"/>
              <w:left w:val="nil"/>
              <w:bottom w:val="nil"/>
              <w:right w:val="nil"/>
            </w:tcBorders>
            <w:noWrap/>
            <w:vAlign w:val="center"/>
            <w:hideMark/>
          </w:tcPr>
          <w:p w14:paraId="64C2675E"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r w:rsidRPr="00FC4D17">
              <w:rPr>
                <w:rFonts w:ascii="Arial" w:eastAsia="Times New Roman" w:hAnsi="Arial" w:cs="Arial"/>
                <w:color w:val="000000" w:themeColor="text1"/>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11047D62"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744AD238"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756FA254"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56B3779C"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3E0088B1"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3588D328"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5D196BBD"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33471311"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48B3521C"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2261DB55"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single" w:sz="4" w:space="0" w:color="auto"/>
              <w:left w:val="nil"/>
              <w:bottom w:val="single" w:sz="4" w:space="0" w:color="auto"/>
              <w:right w:val="single" w:sz="4" w:space="0" w:color="auto"/>
            </w:tcBorders>
            <w:noWrap/>
            <w:vAlign w:val="center"/>
            <w:hideMark/>
          </w:tcPr>
          <w:p w14:paraId="1F281995" w14:textId="77777777" w:rsidR="00AE0405" w:rsidRPr="00FC4D17" w:rsidRDefault="00AE0405" w:rsidP="00733D84">
            <w:pPr>
              <w:spacing w:after="0" w:line="240" w:lineRule="auto"/>
              <w:jc w:val="center"/>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606A2A77"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63EC000E"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6FCAF758"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587FD823"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3B93A995"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2ADD7E11"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0E3A09DA"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6398A219"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c>
          <w:tcPr>
            <w:tcW w:w="340" w:type="dxa"/>
            <w:tcBorders>
              <w:top w:val="nil"/>
              <w:left w:val="nil"/>
              <w:bottom w:val="nil"/>
              <w:right w:val="nil"/>
            </w:tcBorders>
            <w:noWrap/>
            <w:vAlign w:val="center"/>
            <w:hideMark/>
          </w:tcPr>
          <w:p w14:paraId="718F71DF" w14:textId="77777777" w:rsidR="00AE0405" w:rsidRPr="00FC4D17" w:rsidRDefault="00AE0405" w:rsidP="00733D84">
            <w:pPr>
              <w:spacing w:after="0" w:line="240" w:lineRule="auto"/>
              <w:rPr>
                <w:rFonts w:ascii="Arial" w:eastAsia="Times New Roman" w:hAnsi="Arial" w:cs="Arial"/>
                <w:color w:val="000000" w:themeColor="text1"/>
                <w:sz w:val="20"/>
                <w:szCs w:val="20"/>
                <w:lang w:val="es-PE" w:eastAsia="es-PE"/>
              </w:rPr>
            </w:pPr>
          </w:p>
        </w:tc>
      </w:tr>
    </w:tbl>
    <w:p w14:paraId="398839B4" w14:textId="77777777" w:rsidR="00AE0405" w:rsidRPr="00FC4D17" w:rsidRDefault="00AE0405" w:rsidP="00733D84">
      <w:pPr>
        <w:spacing w:after="0" w:line="240" w:lineRule="auto"/>
        <w:rPr>
          <w:rFonts w:ascii="Arial" w:hAnsi="Arial" w:cs="Arial"/>
          <w:b/>
          <w:color w:val="000000" w:themeColor="text1"/>
          <w:sz w:val="20"/>
          <w:szCs w:val="20"/>
          <w:lang w:val="es-PE"/>
        </w:rPr>
      </w:pPr>
    </w:p>
    <w:p w14:paraId="3A1A775F" w14:textId="77777777" w:rsidR="00AE0405" w:rsidRPr="00FC4D17" w:rsidRDefault="00AE0405" w:rsidP="00733D84">
      <w:pPr>
        <w:spacing w:after="0" w:line="240" w:lineRule="auto"/>
        <w:rPr>
          <w:rFonts w:ascii="Arial" w:hAnsi="Arial" w:cs="Arial"/>
          <w:b/>
          <w:color w:val="000000" w:themeColor="text1"/>
          <w:sz w:val="20"/>
          <w:szCs w:val="20"/>
          <w:lang w:val="es-PE"/>
        </w:rPr>
      </w:pPr>
    </w:p>
    <w:p w14:paraId="24624E35" w14:textId="77777777" w:rsidR="00AE0405" w:rsidRPr="00FC4D17" w:rsidRDefault="00AE0405" w:rsidP="00733D84">
      <w:pPr>
        <w:spacing w:after="0" w:line="240" w:lineRule="auto"/>
        <w:jc w:val="both"/>
        <w:rPr>
          <w:rFonts w:ascii="Arial" w:hAnsi="Arial" w:cs="Arial"/>
          <w:color w:val="000000" w:themeColor="text1"/>
          <w:sz w:val="20"/>
          <w:szCs w:val="20"/>
          <w:lang w:val="es-PE" w:eastAsia="es-PE"/>
        </w:rPr>
      </w:pPr>
      <w:r w:rsidRPr="00FC4D17">
        <w:rPr>
          <w:rFonts w:ascii="Arial" w:hAnsi="Arial" w:cs="Arial"/>
          <w:color w:val="000000" w:themeColor="text1"/>
          <w:sz w:val="20"/>
          <w:szCs w:val="20"/>
          <w:lang w:val="es-PE" w:eastAsia="es-PE"/>
        </w:rPr>
        <w:t>Agradeciéndole se sirva disponer lo conveniente para que los pagos a nombre de mi representada</w:t>
      </w:r>
    </w:p>
    <w:p w14:paraId="6A5F00CC" w14:textId="77777777" w:rsidR="00AE0405" w:rsidRPr="00FC4D17" w:rsidRDefault="00AE0405" w:rsidP="00733D84">
      <w:pPr>
        <w:spacing w:after="0" w:line="240" w:lineRule="auto"/>
        <w:jc w:val="both"/>
        <w:rPr>
          <w:rFonts w:ascii="Arial" w:hAnsi="Arial" w:cs="Arial"/>
          <w:color w:val="000000" w:themeColor="text1"/>
          <w:sz w:val="20"/>
          <w:szCs w:val="20"/>
          <w:lang w:val="es-PE" w:eastAsia="es-PE"/>
        </w:rPr>
      </w:pPr>
      <w:r w:rsidRPr="00FC4D17">
        <w:rPr>
          <w:rFonts w:ascii="Arial" w:hAnsi="Arial" w:cs="Arial"/>
          <w:color w:val="000000" w:themeColor="text1"/>
          <w:sz w:val="20"/>
          <w:szCs w:val="20"/>
          <w:lang w:val="es-PE" w:eastAsia="es-PE"/>
        </w:rPr>
        <w:t>sean abonados en la cuenta que corresponde al indicado CCI.</w:t>
      </w:r>
    </w:p>
    <w:p w14:paraId="59AE7F21" w14:textId="77777777" w:rsidR="00AE0405" w:rsidRPr="00FC4D17" w:rsidRDefault="00AE0405" w:rsidP="00733D84">
      <w:pPr>
        <w:spacing w:after="0" w:line="240" w:lineRule="auto"/>
        <w:jc w:val="both"/>
        <w:rPr>
          <w:rFonts w:ascii="Arial" w:hAnsi="Arial" w:cs="Arial"/>
          <w:color w:val="000000" w:themeColor="text1"/>
          <w:sz w:val="20"/>
          <w:szCs w:val="20"/>
          <w:lang w:val="es-PE" w:eastAsia="es-PE"/>
        </w:rPr>
      </w:pPr>
    </w:p>
    <w:p w14:paraId="153099AE" w14:textId="59144DAC" w:rsidR="00AE0405" w:rsidRPr="00FC4D17" w:rsidRDefault="00AE0405" w:rsidP="00BF2993">
      <w:pPr>
        <w:spacing w:after="0" w:line="240" w:lineRule="auto"/>
        <w:jc w:val="both"/>
        <w:rPr>
          <w:rFonts w:ascii="Arial" w:hAnsi="Arial" w:cs="Arial"/>
          <w:color w:val="000000" w:themeColor="text1"/>
          <w:sz w:val="20"/>
          <w:szCs w:val="20"/>
          <w:lang w:val="es-PE" w:eastAsia="es-PE"/>
        </w:rPr>
      </w:pPr>
      <w:r w:rsidRPr="00FC4D17">
        <w:rPr>
          <w:rFonts w:ascii="Arial" w:hAnsi="Arial" w:cs="Arial"/>
          <w:color w:val="000000" w:themeColor="text1"/>
          <w:sz w:val="20"/>
          <w:szCs w:val="20"/>
          <w:lang w:val="es-PE" w:eastAsia="es-PE"/>
        </w:rPr>
        <w:t>Asimismo, dejo constancia que el comprobante de pago a ser emitido por mi representada, una vez</w:t>
      </w:r>
      <w:r w:rsidR="00BF2993" w:rsidRPr="00FC4D17">
        <w:rPr>
          <w:rFonts w:ascii="Arial" w:hAnsi="Arial" w:cs="Arial"/>
          <w:color w:val="000000" w:themeColor="text1"/>
          <w:sz w:val="20"/>
          <w:szCs w:val="20"/>
          <w:lang w:val="es-PE" w:eastAsia="es-PE"/>
        </w:rPr>
        <w:t xml:space="preserve"> </w:t>
      </w:r>
      <w:r w:rsidRPr="00FC4D17">
        <w:rPr>
          <w:rFonts w:ascii="Arial" w:hAnsi="Arial" w:cs="Arial"/>
          <w:color w:val="000000" w:themeColor="text1"/>
          <w:sz w:val="20"/>
          <w:szCs w:val="20"/>
          <w:lang w:val="es-PE" w:eastAsia="es-PE"/>
        </w:rPr>
        <w:t>cumplida o atendida la correspondiente Orden de Compra y/o de Servicio o las prestaciones en bienes y/o servicios materia del contrato, quedará cancelada para todos sus efectos mediante la sola acreditación del importe del comprobante de pago a favor de la cuenta en la entidad bancaria a que se refiere el primer párrafo de la presente.</w:t>
      </w:r>
    </w:p>
    <w:p w14:paraId="04846342" w14:textId="77777777" w:rsidR="00AE0405" w:rsidRPr="00FC4D17" w:rsidRDefault="00AE0405" w:rsidP="00733D84">
      <w:pPr>
        <w:spacing w:after="0" w:line="240" w:lineRule="auto"/>
        <w:jc w:val="both"/>
        <w:rPr>
          <w:rFonts w:ascii="Arial" w:hAnsi="Arial" w:cs="Arial"/>
          <w:color w:val="000000" w:themeColor="text1"/>
          <w:sz w:val="20"/>
          <w:szCs w:val="20"/>
          <w:lang w:val="es-PE" w:eastAsia="es-PE"/>
        </w:rPr>
      </w:pPr>
    </w:p>
    <w:p w14:paraId="65E0938C" w14:textId="77777777" w:rsidR="00AE0405" w:rsidRPr="00FC4D17" w:rsidRDefault="00AE0405" w:rsidP="00733D84">
      <w:pPr>
        <w:spacing w:after="0" w:line="240" w:lineRule="auto"/>
        <w:jc w:val="both"/>
        <w:rPr>
          <w:rFonts w:ascii="Arial" w:hAnsi="Arial" w:cs="Arial"/>
          <w:bCs/>
          <w:color w:val="000000" w:themeColor="text1"/>
          <w:sz w:val="20"/>
          <w:szCs w:val="20"/>
          <w:lang w:val="es-PE" w:eastAsia="es-PE"/>
        </w:rPr>
      </w:pPr>
      <w:r w:rsidRPr="00FC4D17">
        <w:rPr>
          <w:rFonts w:ascii="Arial" w:hAnsi="Arial" w:cs="Arial"/>
          <w:bCs/>
          <w:color w:val="000000" w:themeColor="text1"/>
          <w:sz w:val="20"/>
          <w:szCs w:val="20"/>
          <w:lang w:val="es-PE" w:eastAsia="es-PE"/>
        </w:rPr>
        <w:t>Atentamente,</w:t>
      </w:r>
    </w:p>
    <w:p w14:paraId="5134A1BA" w14:textId="77777777" w:rsidR="009B47E2" w:rsidRPr="00FC4D17" w:rsidRDefault="009B47E2" w:rsidP="00733D84">
      <w:pPr>
        <w:spacing w:after="0" w:line="240" w:lineRule="auto"/>
        <w:rPr>
          <w:rFonts w:ascii="Arial" w:hAnsi="Arial" w:cs="Arial"/>
          <w:b/>
          <w:bCs/>
          <w:color w:val="000000" w:themeColor="text1"/>
          <w:sz w:val="20"/>
          <w:szCs w:val="20"/>
          <w:lang w:val="es-PE" w:eastAsia="es-PE"/>
        </w:rPr>
      </w:pPr>
    </w:p>
    <w:p w14:paraId="6B2D46AB" w14:textId="77777777" w:rsidR="009B47E2" w:rsidRPr="00FC4D17" w:rsidRDefault="009B47E2" w:rsidP="00733D84">
      <w:pPr>
        <w:spacing w:after="0" w:line="240" w:lineRule="auto"/>
        <w:rPr>
          <w:rFonts w:ascii="Arial" w:hAnsi="Arial" w:cs="Arial"/>
          <w:b/>
          <w:bCs/>
          <w:color w:val="000000" w:themeColor="text1"/>
          <w:sz w:val="20"/>
          <w:szCs w:val="20"/>
          <w:lang w:val="es-PE" w:eastAsia="es-PE"/>
        </w:rPr>
      </w:pPr>
    </w:p>
    <w:p w14:paraId="42FCEFC1" w14:textId="77777777" w:rsidR="009B47E2" w:rsidRPr="00FC4D17" w:rsidRDefault="009B47E2" w:rsidP="00733D84">
      <w:pPr>
        <w:spacing w:after="0" w:line="240" w:lineRule="auto"/>
        <w:jc w:val="center"/>
        <w:rPr>
          <w:rFonts w:ascii="Arial" w:hAnsi="Arial" w:cs="Arial"/>
          <w:b/>
          <w:bCs/>
          <w:color w:val="000000" w:themeColor="text1"/>
          <w:sz w:val="20"/>
          <w:szCs w:val="20"/>
          <w:lang w:val="es-PE" w:eastAsia="es-PE"/>
        </w:rPr>
      </w:pPr>
    </w:p>
    <w:p w14:paraId="2623DAC8" w14:textId="77777777" w:rsidR="0061472D" w:rsidRPr="00FC4D17" w:rsidRDefault="0061472D" w:rsidP="0061472D">
      <w:pPr>
        <w:spacing w:after="0" w:line="240" w:lineRule="auto"/>
        <w:rPr>
          <w:rFonts w:ascii="Arial" w:hAnsi="Arial" w:cs="Arial"/>
          <w:b/>
          <w:color w:val="000000" w:themeColor="text1"/>
          <w:sz w:val="20"/>
          <w:szCs w:val="20"/>
          <w:lang w:val="es-PE"/>
        </w:rPr>
      </w:pPr>
      <w:r w:rsidRPr="00FC4D17">
        <w:rPr>
          <w:rFonts w:ascii="Arial" w:hAnsi="Arial" w:cs="Arial"/>
          <w:b/>
          <w:color w:val="000000" w:themeColor="text1"/>
          <w:sz w:val="20"/>
          <w:szCs w:val="20"/>
          <w:lang w:val="es-PE"/>
        </w:rPr>
        <w:t>[Ciudad], [fecha] de [mes] de 2026</w:t>
      </w:r>
    </w:p>
    <w:p w14:paraId="488D0266" w14:textId="77777777" w:rsidR="0061472D" w:rsidRPr="00FC4D17" w:rsidRDefault="0061472D" w:rsidP="0061472D">
      <w:pPr>
        <w:widowControl w:val="0"/>
        <w:autoSpaceDE w:val="0"/>
        <w:autoSpaceDN w:val="0"/>
        <w:adjustRightInd w:val="0"/>
        <w:spacing w:after="0" w:line="240" w:lineRule="auto"/>
        <w:jc w:val="both"/>
        <w:rPr>
          <w:rFonts w:ascii="Arial" w:hAnsi="Arial" w:cs="Arial"/>
          <w:iCs/>
          <w:color w:val="000000" w:themeColor="text1"/>
          <w:sz w:val="20"/>
          <w:szCs w:val="20"/>
        </w:rPr>
      </w:pPr>
    </w:p>
    <w:p w14:paraId="64A1D16E" w14:textId="77777777" w:rsidR="0061472D" w:rsidRPr="00FC4D17" w:rsidRDefault="0061472D"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2EEC42A7" w14:textId="5F86C9E5" w:rsidR="0061472D" w:rsidRPr="00FC4D17" w:rsidRDefault="0061472D"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50FC39B2" w14:textId="773E43E4"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2ABF870D" w14:textId="10ACD611"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519D0392" w14:textId="0F9ED720"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5BAFAD5B" w14:textId="77777777"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38C5C467" w14:textId="77777777" w:rsidR="0061472D" w:rsidRPr="00FC4D17" w:rsidRDefault="0061472D" w:rsidP="0061472D">
      <w:pPr>
        <w:spacing w:after="0" w:line="240" w:lineRule="auto"/>
        <w:jc w:val="center"/>
        <w:rPr>
          <w:rFonts w:ascii="Arial" w:hAnsi="Arial" w:cs="Arial"/>
          <w:color w:val="000000" w:themeColor="text1"/>
          <w:sz w:val="20"/>
          <w:szCs w:val="20"/>
        </w:rPr>
      </w:pPr>
      <w:r w:rsidRPr="00FC4D17">
        <w:rPr>
          <w:rFonts w:ascii="Arial" w:hAnsi="Arial" w:cs="Arial"/>
          <w:color w:val="000000" w:themeColor="text1"/>
          <w:sz w:val="20"/>
          <w:szCs w:val="20"/>
        </w:rPr>
        <w:t>…………….….………………………….…………………..</w:t>
      </w:r>
    </w:p>
    <w:p w14:paraId="160C850D"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Firma y/o sello del representante legal</w:t>
      </w:r>
    </w:p>
    <w:p w14:paraId="79591132"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Nombre y/o Razón social</w:t>
      </w:r>
    </w:p>
    <w:p w14:paraId="68F5A452"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DNI: [DE CORRESPONDER]</w:t>
      </w:r>
    </w:p>
    <w:p w14:paraId="32ADD30E"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RUC:</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rPr>
        <w:t>[CONSIGNAR N° RUC]</w:t>
      </w:r>
    </w:p>
    <w:p w14:paraId="6C3A4738" w14:textId="51867DD3" w:rsidR="00063E1A" w:rsidRPr="00FC4D17" w:rsidRDefault="00063E1A" w:rsidP="00733D84">
      <w:pPr>
        <w:spacing w:after="0" w:line="240" w:lineRule="auto"/>
        <w:jc w:val="center"/>
        <w:rPr>
          <w:rFonts w:ascii="Arial" w:eastAsia="Times New Roman" w:hAnsi="Arial" w:cs="Arial"/>
          <w:b/>
          <w:color w:val="000000" w:themeColor="text1"/>
          <w:sz w:val="20"/>
          <w:szCs w:val="20"/>
          <w:lang w:val="es-PE"/>
        </w:rPr>
      </w:pPr>
    </w:p>
    <w:p w14:paraId="2F95FB45" w14:textId="27D543F5" w:rsidR="0061472D" w:rsidRPr="00FC4D17" w:rsidRDefault="0061472D" w:rsidP="00733D84">
      <w:pPr>
        <w:spacing w:after="0" w:line="240" w:lineRule="auto"/>
        <w:jc w:val="center"/>
        <w:rPr>
          <w:rFonts w:ascii="Arial" w:eastAsia="Times New Roman" w:hAnsi="Arial" w:cs="Arial"/>
          <w:b/>
          <w:sz w:val="20"/>
          <w:szCs w:val="20"/>
          <w:lang w:val="es-PE"/>
        </w:rPr>
      </w:pPr>
    </w:p>
    <w:sectPr w:rsidR="0061472D" w:rsidRPr="00FC4D17" w:rsidSect="006A74DA">
      <w:headerReference w:type="default" r:id="rId7"/>
      <w:pgSz w:w="11906" w:h="16838"/>
      <w:pgMar w:top="1418" w:right="991" w:bottom="1701"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9BAE5" w14:textId="77777777" w:rsidR="005B05E2" w:rsidRDefault="005B05E2" w:rsidP="001B2177">
      <w:pPr>
        <w:spacing w:after="0" w:line="240" w:lineRule="auto"/>
      </w:pPr>
      <w:r>
        <w:separator/>
      </w:r>
    </w:p>
  </w:endnote>
  <w:endnote w:type="continuationSeparator" w:id="0">
    <w:p w14:paraId="580EA224" w14:textId="77777777" w:rsidR="005B05E2" w:rsidRDefault="005B05E2"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4D0D3" w14:textId="77777777" w:rsidR="005B05E2" w:rsidRDefault="005B05E2" w:rsidP="001B2177">
      <w:pPr>
        <w:spacing w:after="0" w:line="240" w:lineRule="auto"/>
      </w:pPr>
      <w:r>
        <w:separator/>
      </w:r>
    </w:p>
  </w:footnote>
  <w:footnote w:type="continuationSeparator" w:id="0">
    <w:p w14:paraId="48D32684" w14:textId="77777777" w:rsidR="005B05E2" w:rsidRDefault="005B05E2"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D892F" w14:textId="7CE464AF" w:rsidR="006A74DA" w:rsidRDefault="006A74DA" w:rsidP="006A74DA">
    <w:pPr>
      <w:spacing w:after="0" w:line="240" w:lineRule="auto"/>
      <w:jc w:val="right"/>
      <w:rPr>
        <w:rFonts w:ascii="Arial" w:hAnsi="Arial" w:cs="Arial"/>
        <w:b/>
        <w:i/>
        <w:iCs/>
        <w:sz w:val="20"/>
        <w:szCs w:val="20"/>
        <w:lang w:val="es-PE"/>
      </w:rPr>
    </w:pPr>
    <w:r>
      <w:rPr>
        <w:noProof/>
      </w:rPr>
      <w:drawing>
        <wp:anchor distT="0" distB="0" distL="114300" distR="114300" simplePos="0" relativeHeight="251658240" behindDoc="1" locked="0" layoutInCell="1" allowOverlap="1" wp14:anchorId="1ADA029D" wp14:editId="5F0C3291">
          <wp:simplePos x="0" y="0"/>
          <wp:positionH relativeFrom="column">
            <wp:posOffset>-921385</wp:posOffset>
          </wp:positionH>
          <wp:positionV relativeFrom="paragraph">
            <wp:posOffset>-98094</wp:posOffset>
          </wp:positionV>
          <wp:extent cx="2292350" cy="74739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2350" cy="747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630407" w14:textId="483D90AF" w:rsidR="00D92B99" w:rsidRPr="006A74DA" w:rsidRDefault="006A74DA" w:rsidP="006A74DA">
    <w:pPr>
      <w:spacing w:after="0" w:line="240" w:lineRule="auto"/>
      <w:jc w:val="right"/>
      <w:rPr>
        <w:rFonts w:ascii="Arial" w:hAnsi="Arial" w:cs="Arial"/>
        <w:b/>
        <w:i/>
        <w:iCs/>
        <w:sz w:val="20"/>
        <w:szCs w:val="20"/>
        <w:lang w:val="es-PE"/>
      </w:rPr>
    </w:pPr>
    <w:r w:rsidRPr="006A74DA">
      <w:rPr>
        <w:rFonts w:ascii="Arial" w:hAnsi="Arial" w:cs="Arial"/>
        <w:b/>
        <w:i/>
        <w:iCs/>
        <w:sz w:val="20"/>
        <w:szCs w:val="20"/>
        <w:lang w:val="es-PE"/>
      </w:rPr>
      <w:t>PLIEGO 022: MINISTERIO PÚBLICO – FISCALIA DE LA NACION</w:t>
    </w:r>
  </w:p>
  <w:p w14:paraId="129E44F5" w14:textId="67E323A2" w:rsidR="00D92B99" w:rsidRPr="006A74DA" w:rsidRDefault="006A74DA" w:rsidP="006A74DA">
    <w:pPr>
      <w:spacing w:after="0" w:line="240" w:lineRule="auto"/>
      <w:jc w:val="right"/>
      <w:rPr>
        <w:rFonts w:ascii="Arial" w:hAnsi="Arial" w:cs="Arial"/>
        <w:b/>
        <w:i/>
        <w:iCs/>
        <w:sz w:val="18"/>
        <w:szCs w:val="18"/>
        <w:lang w:val="es-PE"/>
      </w:rPr>
    </w:pPr>
    <w:r w:rsidRPr="006A74DA">
      <w:rPr>
        <w:rFonts w:ascii="Arial" w:hAnsi="Arial" w:cs="Arial"/>
        <w:b/>
        <w:i/>
        <w:iCs/>
        <w:sz w:val="18"/>
        <w:szCs w:val="18"/>
        <w:lang w:val="es-PE"/>
      </w:rPr>
      <w:t>UNIDAD EJECUTORA 004: GERENCIA ADMINISTRATIVA DE LAMBAYEQUE</w:t>
    </w:r>
  </w:p>
  <w:p w14:paraId="5CC81842" w14:textId="13ED01A2" w:rsidR="00D92B99" w:rsidRPr="006A74DA" w:rsidRDefault="006A74DA" w:rsidP="006A74DA">
    <w:pPr>
      <w:spacing w:after="0" w:line="240" w:lineRule="auto"/>
      <w:jc w:val="right"/>
      <w:rPr>
        <w:rFonts w:ascii="Arial" w:hAnsi="Arial" w:cs="Arial"/>
        <w:b/>
        <w:sz w:val="16"/>
        <w:szCs w:val="16"/>
        <w:lang w:val="es-PE"/>
      </w:rPr>
    </w:pPr>
    <w:r w:rsidRPr="006A74DA">
      <w:rPr>
        <w:rFonts w:ascii="Arial" w:hAnsi="Arial" w:cs="Arial"/>
        <w:b/>
        <w:i/>
        <w:iCs/>
        <w:sz w:val="16"/>
        <w:szCs w:val="16"/>
        <w:lang w:val="es-PE"/>
      </w:rPr>
      <w:t>ÁREA DE ABASTECIMIENTO Y LOGÍSTICA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91BBD"/>
    <w:multiLevelType w:val="hybridMultilevel"/>
    <w:tmpl w:val="B73AC1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5"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49EC345C"/>
    <w:multiLevelType w:val="hybridMultilevel"/>
    <w:tmpl w:val="0C3A6FFC"/>
    <w:lvl w:ilvl="0" w:tplc="B4C6A2F4">
      <w:start w:val="1"/>
      <w:numFmt w:val="upperLetter"/>
      <w:lvlText w:val="%1."/>
      <w:lvlJc w:val="left"/>
      <w:pPr>
        <w:ind w:left="720" w:hanging="360"/>
      </w:pPr>
      <w:rPr>
        <w:rFonts w:hint="default"/>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A5E3175"/>
    <w:multiLevelType w:val="hybridMultilevel"/>
    <w:tmpl w:val="0BBCA228"/>
    <w:lvl w:ilvl="0" w:tplc="8048B404">
      <w:start w:val="2"/>
      <w:numFmt w:val="bullet"/>
      <w:lvlText w:val="-"/>
      <w:lvlJc w:val="left"/>
      <w:pPr>
        <w:ind w:left="720" w:hanging="360"/>
      </w:pPr>
      <w:rPr>
        <w:rFonts w:ascii="Calibri" w:eastAsia="Calibri"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731962BE"/>
    <w:multiLevelType w:val="hybridMultilevel"/>
    <w:tmpl w:val="04D00CC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4C501146">
      <w:start w:val="1"/>
      <w:numFmt w:val="lowerLetter"/>
      <w:lvlText w:val="%4)"/>
      <w:lvlJc w:val="left"/>
      <w:pPr>
        <w:ind w:left="2880" w:hanging="360"/>
      </w:pPr>
      <w:rPr>
        <w:rFonts w:ascii="Arial" w:eastAsia="Calibri" w:hAnsi="Arial" w:cs="Arial"/>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77350726">
    <w:abstractNumId w:val="11"/>
  </w:num>
  <w:num w:numId="2" w16cid:durableId="1914923623">
    <w:abstractNumId w:val="9"/>
  </w:num>
  <w:num w:numId="3" w16cid:durableId="1862351231">
    <w:abstractNumId w:val="4"/>
  </w:num>
  <w:num w:numId="4" w16cid:durableId="1704936495">
    <w:abstractNumId w:val="1"/>
  </w:num>
  <w:num w:numId="5" w16cid:durableId="1214780595">
    <w:abstractNumId w:val="3"/>
  </w:num>
  <w:num w:numId="6" w16cid:durableId="805973918">
    <w:abstractNumId w:val="5"/>
  </w:num>
  <w:num w:numId="7" w16cid:durableId="229921452">
    <w:abstractNumId w:val="2"/>
  </w:num>
  <w:num w:numId="8" w16cid:durableId="1233009282">
    <w:abstractNumId w:val="6"/>
  </w:num>
  <w:num w:numId="9" w16cid:durableId="141195048">
    <w:abstractNumId w:val="10"/>
  </w:num>
  <w:num w:numId="10" w16cid:durableId="1594507282">
    <w:abstractNumId w:val="8"/>
  </w:num>
  <w:num w:numId="11" w16cid:durableId="2000304282">
    <w:abstractNumId w:val="7"/>
  </w:num>
  <w:num w:numId="12" w16cid:durableId="741681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ES" w:vendorID="64" w:dllVersion="0" w:nlCheck="1" w:checkStyle="0"/>
  <w:activeWritingStyle w:appName="MSWord" w:lang="es-PE" w:vendorID="64" w:dllVersion="0"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361E0"/>
    <w:rsid w:val="0005784C"/>
    <w:rsid w:val="000578B7"/>
    <w:rsid w:val="00063682"/>
    <w:rsid w:val="00063E1A"/>
    <w:rsid w:val="00064E05"/>
    <w:rsid w:val="0007749C"/>
    <w:rsid w:val="0008060A"/>
    <w:rsid w:val="00090B6C"/>
    <w:rsid w:val="00095BB2"/>
    <w:rsid w:val="00097C4D"/>
    <w:rsid w:val="000A0DC9"/>
    <w:rsid w:val="000E4864"/>
    <w:rsid w:val="000F0A8C"/>
    <w:rsid w:val="0010580D"/>
    <w:rsid w:val="00115CD2"/>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D13E6"/>
    <w:rsid w:val="002E4B8C"/>
    <w:rsid w:val="002F18BE"/>
    <w:rsid w:val="002F2FEE"/>
    <w:rsid w:val="002F68AE"/>
    <w:rsid w:val="003026FF"/>
    <w:rsid w:val="00305603"/>
    <w:rsid w:val="003200FD"/>
    <w:rsid w:val="00321153"/>
    <w:rsid w:val="00325B12"/>
    <w:rsid w:val="003357EC"/>
    <w:rsid w:val="00335E59"/>
    <w:rsid w:val="00340FB6"/>
    <w:rsid w:val="0034152A"/>
    <w:rsid w:val="00353353"/>
    <w:rsid w:val="003620EC"/>
    <w:rsid w:val="003642FB"/>
    <w:rsid w:val="0037338E"/>
    <w:rsid w:val="00375D1A"/>
    <w:rsid w:val="00377732"/>
    <w:rsid w:val="00377FE6"/>
    <w:rsid w:val="003921C3"/>
    <w:rsid w:val="0039773A"/>
    <w:rsid w:val="003C6DC8"/>
    <w:rsid w:val="003D2F8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05E2"/>
    <w:rsid w:val="005B398A"/>
    <w:rsid w:val="005B6695"/>
    <w:rsid w:val="005C23AE"/>
    <w:rsid w:val="005E4FB5"/>
    <w:rsid w:val="005E634E"/>
    <w:rsid w:val="005E7B43"/>
    <w:rsid w:val="005F46E9"/>
    <w:rsid w:val="00604BC6"/>
    <w:rsid w:val="00612770"/>
    <w:rsid w:val="0061472D"/>
    <w:rsid w:val="00627A5D"/>
    <w:rsid w:val="00636C7B"/>
    <w:rsid w:val="00663D1B"/>
    <w:rsid w:val="00663F5C"/>
    <w:rsid w:val="00670DA5"/>
    <w:rsid w:val="006841EE"/>
    <w:rsid w:val="006867B6"/>
    <w:rsid w:val="00686C02"/>
    <w:rsid w:val="00695FA9"/>
    <w:rsid w:val="006A04A7"/>
    <w:rsid w:val="006A4036"/>
    <w:rsid w:val="006A74DA"/>
    <w:rsid w:val="006D1EF5"/>
    <w:rsid w:val="007018A1"/>
    <w:rsid w:val="007070D2"/>
    <w:rsid w:val="00733D84"/>
    <w:rsid w:val="007345F1"/>
    <w:rsid w:val="0075183C"/>
    <w:rsid w:val="0075278C"/>
    <w:rsid w:val="0076567B"/>
    <w:rsid w:val="00771500"/>
    <w:rsid w:val="0077346F"/>
    <w:rsid w:val="007754CC"/>
    <w:rsid w:val="00790078"/>
    <w:rsid w:val="0079231D"/>
    <w:rsid w:val="00792C7C"/>
    <w:rsid w:val="007A10AA"/>
    <w:rsid w:val="007B24A2"/>
    <w:rsid w:val="007D043D"/>
    <w:rsid w:val="007D36BF"/>
    <w:rsid w:val="008132E5"/>
    <w:rsid w:val="00822185"/>
    <w:rsid w:val="00822C03"/>
    <w:rsid w:val="00834618"/>
    <w:rsid w:val="008454BB"/>
    <w:rsid w:val="00856188"/>
    <w:rsid w:val="008641E4"/>
    <w:rsid w:val="00874A4E"/>
    <w:rsid w:val="00875FFC"/>
    <w:rsid w:val="008810F4"/>
    <w:rsid w:val="00890A51"/>
    <w:rsid w:val="0089411A"/>
    <w:rsid w:val="008967C1"/>
    <w:rsid w:val="008A4C9A"/>
    <w:rsid w:val="008B4ED9"/>
    <w:rsid w:val="008C1B0A"/>
    <w:rsid w:val="008D4B0B"/>
    <w:rsid w:val="008D4CD6"/>
    <w:rsid w:val="008E14D1"/>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1473"/>
    <w:rsid w:val="009C2A6E"/>
    <w:rsid w:val="009C2B47"/>
    <w:rsid w:val="009E6E74"/>
    <w:rsid w:val="009F32C6"/>
    <w:rsid w:val="00A01309"/>
    <w:rsid w:val="00A017B8"/>
    <w:rsid w:val="00A214D8"/>
    <w:rsid w:val="00A21AB2"/>
    <w:rsid w:val="00A320A7"/>
    <w:rsid w:val="00A47E2F"/>
    <w:rsid w:val="00A656B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A3BBD"/>
    <w:rsid w:val="00BB5355"/>
    <w:rsid w:val="00BD0E77"/>
    <w:rsid w:val="00BD3485"/>
    <w:rsid w:val="00BD6212"/>
    <w:rsid w:val="00BD67CD"/>
    <w:rsid w:val="00BE0803"/>
    <w:rsid w:val="00BE26A6"/>
    <w:rsid w:val="00BE57DE"/>
    <w:rsid w:val="00BF2993"/>
    <w:rsid w:val="00BF3156"/>
    <w:rsid w:val="00BF41C1"/>
    <w:rsid w:val="00C3134B"/>
    <w:rsid w:val="00C46F97"/>
    <w:rsid w:val="00C6210D"/>
    <w:rsid w:val="00C62CD5"/>
    <w:rsid w:val="00C70652"/>
    <w:rsid w:val="00C71A7C"/>
    <w:rsid w:val="00C75FA8"/>
    <w:rsid w:val="00CA5754"/>
    <w:rsid w:val="00CC04A7"/>
    <w:rsid w:val="00CD419A"/>
    <w:rsid w:val="00CE4359"/>
    <w:rsid w:val="00D24302"/>
    <w:rsid w:val="00D36A45"/>
    <w:rsid w:val="00D4243E"/>
    <w:rsid w:val="00D5239E"/>
    <w:rsid w:val="00D56531"/>
    <w:rsid w:val="00D57B25"/>
    <w:rsid w:val="00D60238"/>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3754D"/>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C4D17"/>
    <w:rsid w:val="00FD57BE"/>
    <w:rsid w:val="00FE2849"/>
    <w:rsid w:val="00FE636A"/>
    <w:rsid w:val="00FE7F8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aliases w:val="Titulo de Fígura,TITULO A,Fundamentacion,Akapit z listą BS,Cuadro 2-1,Bulleted List,Lista vistosa - Énfasis 11,Párrafo de lista2,Titulo parrafo,Punto,3,Iz - Párrafo de lista,Sivsa Parrafo,Footnote,List Paragraph1,Lista 123,Number List 1"/>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aliases w:val="Titulo de Fígura Car,TITULO A Car,Fundamentacion Car,Akapit z listą BS Car,Cuadro 2-1 Car,Bulleted List Car,Lista vistosa - Énfasis 11 Car,Párrafo de lista2 Car,Titulo parrafo Car,Punto Car,3 Car,Iz - Párrafo de lista Car"/>
    <w:link w:val="Prrafodelista"/>
    <w:uiPriority w:val="34"/>
    <w:qFormat/>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 w:type="paragraph" w:styleId="NormalWeb">
    <w:name w:val="Normal (Web)"/>
    <w:basedOn w:val="Normal"/>
    <w:uiPriority w:val="99"/>
    <w:semiHidden/>
    <w:unhideWhenUsed/>
    <w:rsid w:val="006A74DA"/>
    <w:pPr>
      <w:spacing w:before="100" w:beforeAutospacing="1" w:after="100" w:afterAutospacing="1" w:line="240" w:lineRule="auto"/>
    </w:pPr>
    <w:rPr>
      <w:rFonts w:ascii="Times New Roman" w:eastAsia="Times New Roman" w:hAnsi="Times New Roman" w:cs="Times New Roman"/>
      <w:sz w:val="24"/>
      <w:szCs w:val="24"/>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1947806278">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TotalTime>
  <Pages>1</Pages>
  <Words>220</Words>
  <Characters>1215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FN</cp:lastModifiedBy>
  <cp:revision>36</cp:revision>
  <cp:lastPrinted>2024-01-26T20:21:00Z</cp:lastPrinted>
  <dcterms:created xsi:type="dcterms:W3CDTF">2024-08-13T15:17:00Z</dcterms:created>
  <dcterms:modified xsi:type="dcterms:W3CDTF">2026-01-14T14:10:00Z</dcterms:modified>
</cp:coreProperties>
</file>