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EE9F96" w14:textId="77777777" w:rsidR="00801610" w:rsidRPr="00801610" w:rsidRDefault="00801610" w:rsidP="00801610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b/>
          <w:sz w:val="20"/>
          <w:szCs w:val="20"/>
          <w:lang w:val="es-ES" w:eastAsia="ar-SA"/>
        </w:rPr>
        <w:t xml:space="preserve">ANEXO </w:t>
      </w:r>
    </w:p>
    <w:p w14:paraId="4D6CFB4F" w14:textId="77777777" w:rsidR="00801610" w:rsidRPr="00801610" w:rsidRDefault="00801610" w:rsidP="00801610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</w:p>
    <w:p w14:paraId="68F1D9EB" w14:textId="45F37842" w:rsidR="00801610" w:rsidRDefault="00801610" w:rsidP="00801610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b/>
          <w:sz w:val="20"/>
          <w:szCs w:val="20"/>
          <w:lang w:val="es-ES" w:eastAsia="ar-SA"/>
        </w:rPr>
        <w:t>FORMATO DE OFERTA ECONÓMICA</w:t>
      </w:r>
    </w:p>
    <w:p w14:paraId="076EB6E5" w14:textId="77777777" w:rsidR="00F03B75" w:rsidRDefault="00F03B75" w:rsidP="00801610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</w:p>
    <w:p w14:paraId="4FD3662D" w14:textId="77777777" w:rsidR="00F03B75" w:rsidRPr="00890F7A" w:rsidRDefault="00F03B75" w:rsidP="00801610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0C152FB4" w14:textId="670C96EC" w:rsidR="00890F7A" w:rsidRPr="00890F7A" w:rsidRDefault="00890F7A" w:rsidP="00890F7A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90F7A">
        <w:rPr>
          <w:rFonts w:ascii="Arial" w:eastAsia="Times New Roman" w:hAnsi="Arial" w:cs="Arial"/>
          <w:sz w:val="20"/>
          <w:szCs w:val="20"/>
          <w:lang w:val="es-ES" w:eastAsia="ar-SA"/>
        </w:rPr>
        <w:t xml:space="preserve">Chachapoyas, </w:t>
      </w:r>
      <w:r w:rsidR="004D46B7">
        <w:rPr>
          <w:rFonts w:ascii="Arial" w:eastAsia="Times New Roman" w:hAnsi="Arial" w:cs="Arial"/>
          <w:sz w:val="20"/>
          <w:szCs w:val="20"/>
          <w:lang w:val="es-ES" w:eastAsia="ar-SA"/>
        </w:rPr>
        <w:t>3 de julio de 2025.</w:t>
      </w:r>
    </w:p>
    <w:p w14:paraId="791AEC6C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18ECEA17" w14:textId="77777777" w:rsidR="00801610" w:rsidRPr="00801610" w:rsidRDefault="00801610" w:rsidP="00613825">
      <w:pPr>
        <w:widowControl w:val="0"/>
        <w:tabs>
          <w:tab w:val="left" w:pos="1603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>Señores:</w:t>
      </w:r>
    </w:p>
    <w:p w14:paraId="53DD3BC3" w14:textId="77777777" w:rsidR="00801610" w:rsidRPr="00801610" w:rsidRDefault="00801610" w:rsidP="00613825">
      <w:pPr>
        <w:widowControl w:val="0"/>
        <w:tabs>
          <w:tab w:val="left" w:pos="1603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b/>
          <w:sz w:val="20"/>
          <w:szCs w:val="20"/>
          <w:lang w:val="es-ES" w:eastAsia="ar-SA"/>
        </w:rPr>
        <w:t xml:space="preserve">Ministerio Público </w:t>
      </w:r>
      <w:r w:rsidR="00380ACC">
        <w:rPr>
          <w:rFonts w:ascii="Arial" w:eastAsia="Times New Roman" w:hAnsi="Arial" w:cs="Arial"/>
          <w:b/>
          <w:sz w:val="20"/>
          <w:szCs w:val="20"/>
          <w:lang w:val="es-ES" w:eastAsia="ar-SA"/>
        </w:rPr>
        <w:t xml:space="preserve">– Gerencia Administrativa de Amazonas </w:t>
      </w:r>
    </w:p>
    <w:p w14:paraId="694A85A6" w14:textId="77777777" w:rsidR="00801610" w:rsidRPr="0080161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  <w:proofErr w:type="gramStart"/>
      <w:r w:rsidRPr="00801610">
        <w:rPr>
          <w:rFonts w:ascii="Arial" w:eastAsia="Times New Roman" w:hAnsi="Arial" w:cs="Arial"/>
          <w:b/>
          <w:sz w:val="20"/>
          <w:szCs w:val="20"/>
          <w:lang w:val="es-ES" w:eastAsia="ar-SA"/>
        </w:rPr>
        <w:t>Presente.-</w:t>
      </w:r>
      <w:proofErr w:type="gramEnd"/>
    </w:p>
    <w:p w14:paraId="6AF61B07" w14:textId="77777777" w:rsidR="00801610" w:rsidRPr="0080161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7E77C0B1" w14:textId="77777777" w:rsidR="0080161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 xml:space="preserve">Atención: </w:t>
      </w:r>
      <w:r w:rsidR="00380ACC">
        <w:rPr>
          <w:rFonts w:ascii="Arial" w:eastAsia="Times New Roman" w:hAnsi="Arial" w:cs="Arial"/>
          <w:sz w:val="20"/>
          <w:szCs w:val="20"/>
          <w:lang w:val="es-ES" w:eastAsia="ar-SA"/>
        </w:rPr>
        <w:t>Área de Abastecimiento</w:t>
      </w:r>
    </w:p>
    <w:p w14:paraId="3C8A8718" w14:textId="77777777" w:rsidR="006776FE" w:rsidRPr="00801610" w:rsidRDefault="006776FE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4C678620" w14:textId="5579861B" w:rsidR="00801610" w:rsidRDefault="00801610" w:rsidP="004D46B7">
      <w:pPr>
        <w:widowControl w:val="0"/>
        <w:suppressAutoHyphens/>
        <w:spacing w:after="0" w:line="240" w:lineRule="auto"/>
        <w:ind w:left="993" w:hanging="993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 xml:space="preserve">Referencia: </w:t>
      </w:r>
      <w:r w:rsidR="0047282E" w:rsidRPr="0047282E">
        <w:rPr>
          <w:rFonts w:ascii="Arial" w:eastAsia="Times New Roman" w:hAnsi="Arial" w:cs="Arial"/>
          <w:sz w:val="20"/>
          <w:szCs w:val="20"/>
          <w:lang w:val="es-ES" w:eastAsia="ar-SA"/>
        </w:rPr>
        <w:t xml:space="preserve">Contratación </w:t>
      </w:r>
      <w:r w:rsidR="006776FE">
        <w:rPr>
          <w:rFonts w:ascii="Arial" w:eastAsia="Times New Roman" w:hAnsi="Arial" w:cs="Arial"/>
          <w:sz w:val="20"/>
          <w:szCs w:val="20"/>
          <w:lang w:val="es-ES" w:eastAsia="ar-SA"/>
        </w:rPr>
        <w:t>del</w:t>
      </w:r>
      <w:r w:rsidR="00966CC4">
        <w:rPr>
          <w:rFonts w:ascii="Arial" w:eastAsia="Times New Roman" w:hAnsi="Arial" w:cs="Arial"/>
          <w:sz w:val="20"/>
          <w:szCs w:val="20"/>
          <w:lang w:val="es-ES" w:eastAsia="ar-SA"/>
        </w:rPr>
        <w:t xml:space="preserve"> </w:t>
      </w:r>
      <w:r w:rsidR="004D46B7" w:rsidRPr="004D46B7">
        <w:rPr>
          <w:rFonts w:ascii="Arial" w:eastAsia="Times New Roman" w:hAnsi="Arial" w:cs="Arial"/>
          <w:sz w:val="20"/>
          <w:szCs w:val="20"/>
          <w:lang w:val="es-ES" w:eastAsia="ar-SA"/>
        </w:rPr>
        <w:t>Servicio de instalación y puesta en funcionamiento a</w:t>
      </w:r>
      <w:r w:rsidR="004D46B7">
        <w:rPr>
          <w:rFonts w:ascii="Arial" w:eastAsia="Times New Roman" w:hAnsi="Arial" w:cs="Arial"/>
          <w:sz w:val="20"/>
          <w:szCs w:val="20"/>
          <w:lang w:val="es-ES" w:eastAsia="ar-SA"/>
        </w:rPr>
        <w:t xml:space="preserve"> </w:t>
      </w:r>
      <w:r w:rsidR="004D46B7" w:rsidRPr="004D46B7">
        <w:rPr>
          <w:rFonts w:ascii="Arial" w:eastAsia="Times New Roman" w:hAnsi="Arial" w:cs="Arial"/>
          <w:sz w:val="20"/>
          <w:szCs w:val="20"/>
          <w:lang w:val="es-ES" w:eastAsia="ar-SA"/>
        </w:rPr>
        <w:t>todo costo de los equipos de aires acondicionados en</w:t>
      </w:r>
      <w:r w:rsidR="004D46B7">
        <w:rPr>
          <w:rFonts w:ascii="Arial" w:eastAsia="Times New Roman" w:hAnsi="Arial" w:cs="Arial"/>
          <w:sz w:val="20"/>
          <w:szCs w:val="20"/>
          <w:lang w:val="es-ES" w:eastAsia="ar-SA"/>
        </w:rPr>
        <w:t xml:space="preserve"> </w:t>
      </w:r>
      <w:r w:rsidR="004D46B7" w:rsidRPr="004D46B7">
        <w:rPr>
          <w:rFonts w:ascii="Arial" w:eastAsia="Times New Roman" w:hAnsi="Arial" w:cs="Arial"/>
          <w:sz w:val="20"/>
          <w:szCs w:val="20"/>
          <w:lang w:val="es-ES" w:eastAsia="ar-SA"/>
        </w:rPr>
        <w:t>las sedes del Ministerio Público – Distrito Fiscal de</w:t>
      </w:r>
      <w:r w:rsidR="004D46B7">
        <w:rPr>
          <w:rFonts w:ascii="Arial" w:eastAsia="Times New Roman" w:hAnsi="Arial" w:cs="Arial"/>
          <w:sz w:val="20"/>
          <w:szCs w:val="20"/>
          <w:lang w:val="es-ES" w:eastAsia="ar-SA"/>
        </w:rPr>
        <w:t xml:space="preserve"> </w:t>
      </w:r>
      <w:r w:rsidR="004D46B7" w:rsidRPr="004D46B7">
        <w:rPr>
          <w:rFonts w:ascii="Arial" w:eastAsia="Times New Roman" w:hAnsi="Arial" w:cs="Arial"/>
          <w:sz w:val="20"/>
          <w:szCs w:val="20"/>
          <w:lang w:val="es-ES" w:eastAsia="ar-SA"/>
        </w:rPr>
        <w:t>Amazonas.</w:t>
      </w:r>
    </w:p>
    <w:p w14:paraId="41097431" w14:textId="77777777" w:rsidR="004D46B7" w:rsidRPr="00801610" w:rsidRDefault="004D46B7" w:rsidP="004D46B7">
      <w:pPr>
        <w:widowControl w:val="0"/>
        <w:suppressAutoHyphens/>
        <w:spacing w:after="0" w:line="240" w:lineRule="auto"/>
        <w:ind w:left="993" w:hanging="993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3A9158C9" w14:textId="77777777" w:rsidR="00801610" w:rsidRPr="0080161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>De mi mayor consideración,</w:t>
      </w:r>
    </w:p>
    <w:p w14:paraId="7507E4B8" w14:textId="77777777" w:rsidR="00801610" w:rsidRPr="0080161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4ADE4E8B" w14:textId="17BBD25F" w:rsidR="00801610" w:rsidRPr="0080161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 xml:space="preserve">Tengo el agrado de dirigirme a usted, en referencia al servicio </w:t>
      </w:r>
      <w:r w:rsidR="002B63C7" w:rsidRPr="00801610">
        <w:rPr>
          <w:rFonts w:ascii="Arial" w:eastAsia="Times New Roman" w:hAnsi="Arial" w:cs="Arial"/>
          <w:sz w:val="20"/>
          <w:szCs w:val="20"/>
          <w:lang w:val="es-ES" w:eastAsia="ar-SA"/>
        </w:rPr>
        <w:t>de</w:t>
      </w:r>
      <w:r w:rsidR="00613825">
        <w:rPr>
          <w:rFonts w:ascii="Arial" w:eastAsia="Times New Roman" w:hAnsi="Arial" w:cs="Arial"/>
          <w:sz w:val="20"/>
          <w:szCs w:val="20"/>
          <w:lang w:val="es-ES" w:eastAsia="ar-SA"/>
        </w:rPr>
        <w:t xml:space="preserve"> la referencia, </w:t>
      </w: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>a fin de remitir mi oferta económica conforme a los términos de referencia.</w:t>
      </w:r>
    </w:p>
    <w:p w14:paraId="4D781352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128A0F0D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>Monto ofertado</w:t>
      </w:r>
    </w:p>
    <w:p w14:paraId="55702C87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tbl>
      <w:tblPr>
        <w:tblStyle w:val="Tablaconcuadrcula1"/>
        <w:tblW w:w="0" w:type="auto"/>
        <w:jc w:val="center"/>
        <w:tblLook w:val="04A0" w:firstRow="1" w:lastRow="0" w:firstColumn="1" w:lastColumn="0" w:noHBand="0" w:noVBand="1"/>
      </w:tblPr>
      <w:tblGrid>
        <w:gridCol w:w="1729"/>
        <w:gridCol w:w="2439"/>
        <w:gridCol w:w="1729"/>
        <w:gridCol w:w="1729"/>
      </w:tblGrid>
      <w:tr w:rsidR="00801610" w:rsidRPr="00801610" w14:paraId="535E2B15" w14:textId="77777777" w:rsidTr="00CB023C">
        <w:trPr>
          <w:jc w:val="center"/>
        </w:trPr>
        <w:tc>
          <w:tcPr>
            <w:tcW w:w="1729" w:type="dxa"/>
            <w:vAlign w:val="center"/>
          </w:tcPr>
          <w:p w14:paraId="4B6929D5" w14:textId="77777777" w:rsidR="00801610" w:rsidRPr="00801610" w:rsidRDefault="00801610" w:rsidP="00801610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  <w:t>Concepto</w:t>
            </w:r>
          </w:p>
        </w:tc>
        <w:tc>
          <w:tcPr>
            <w:tcW w:w="2439" w:type="dxa"/>
            <w:vAlign w:val="center"/>
          </w:tcPr>
          <w:p w14:paraId="1C76B4B6" w14:textId="77777777" w:rsidR="00801610" w:rsidRPr="00801610" w:rsidRDefault="00801610" w:rsidP="00801610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  <w:t>Precio ofertado (unitario, mensual, entregable o según porcentaje) S/</w:t>
            </w:r>
          </w:p>
        </w:tc>
        <w:tc>
          <w:tcPr>
            <w:tcW w:w="1729" w:type="dxa"/>
            <w:vAlign w:val="center"/>
          </w:tcPr>
          <w:p w14:paraId="10FF65EA" w14:textId="77777777" w:rsidR="00801610" w:rsidRPr="00801610" w:rsidRDefault="00801610" w:rsidP="00801610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  <w:t>Plazo de ejecución</w:t>
            </w:r>
          </w:p>
        </w:tc>
        <w:tc>
          <w:tcPr>
            <w:tcW w:w="1729" w:type="dxa"/>
            <w:vAlign w:val="center"/>
          </w:tcPr>
          <w:p w14:paraId="30F57389" w14:textId="77777777" w:rsidR="00801610" w:rsidRPr="00801610" w:rsidRDefault="00801610" w:rsidP="00801610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  <w:t>Oferta total</w:t>
            </w:r>
          </w:p>
        </w:tc>
      </w:tr>
      <w:tr w:rsidR="00801610" w:rsidRPr="00801610" w14:paraId="3C90BD57" w14:textId="77777777" w:rsidTr="00CB023C">
        <w:trPr>
          <w:trHeight w:val="470"/>
          <w:jc w:val="center"/>
        </w:trPr>
        <w:tc>
          <w:tcPr>
            <w:tcW w:w="1729" w:type="dxa"/>
            <w:vAlign w:val="center"/>
          </w:tcPr>
          <w:p w14:paraId="5EA79613" w14:textId="77777777" w:rsidR="00801610" w:rsidRPr="00801610" w:rsidRDefault="00801610" w:rsidP="00801610">
            <w:pPr>
              <w:widowControl w:val="0"/>
              <w:suppressAutoHyphens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</w:p>
        </w:tc>
        <w:tc>
          <w:tcPr>
            <w:tcW w:w="2439" w:type="dxa"/>
            <w:vAlign w:val="center"/>
          </w:tcPr>
          <w:p w14:paraId="5E3541C0" w14:textId="77777777" w:rsidR="00801610" w:rsidRPr="00801610" w:rsidRDefault="00801610" w:rsidP="00801610">
            <w:pPr>
              <w:widowControl w:val="0"/>
              <w:suppressAutoHyphens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</w:p>
        </w:tc>
        <w:tc>
          <w:tcPr>
            <w:tcW w:w="1729" w:type="dxa"/>
            <w:vAlign w:val="center"/>
          </w:tcPr>
          <w:p w14:paraId="3C283D57" w14:textId="77777777" w:rsidR="00801610" w:rsidRPr="00801610" w:rsidRDefault="00801610" w:rsidP="00801610">
            <w:pPr>
              <w:widowControl w:val="0"/>
              <w:suppressAutoHyphens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</w:p>
        </w:tc>
        <w:tc>
          <w:tcPr>
            <w:tcW w:w="1729" w:type="dxa"/>
            <w:vAlign w:val="center"/>
          </w:tcPr>
          <w:p w14:paraId="6EC5FD3B" w14:textId="77777777" w:rsidR="00801610" w:rsidRPr="00801610" w:rsidRDefault="00801610" w:rsidP="00801610">
            <w:pPr>
              <w:widowControl w:val="0"/>
              <w:suppressAutoHyphens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</w:p>
        </w:tc>
      </w:tr>
    </w:tbl>
    <w:p w14:paraId="17BC84A8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3639D089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>El monto total de la oferta económica incluye todos los tributos, seguros, transporte, inspecciones, pruebas y, de ser el caso, los costos laborales respectivos conforme a la legislación vigente, así como cualquier otro concepto que sea aplicable y que pueda incidir sobre el valor de los bienes a contratar.</w:t>
      </w:r>
    </w:p>
    <w:p w14:paraId="6301F7C0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5D8A74BD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>Finalmente, declaro bajo juramento que cumplo con los términos de referencia establecidos para la citada prestación, a los cuales me someto en su integridad.</w:t>
      </w:r>
    </w:p>
    <w:p w14:paraId="23AD5765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4BFE8446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>Atentamente,</w:t>
      </w:r>
    </w:p>
    <w:p w14:paraId="7E254F50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2E03ED26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67AD86F8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071FD2D5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tbl>
      <w:tblPr>
        <w:tblStyle w:val="Tablaconcuadrcula1"/>
        <w:tblW w:w="0" w:type="auto"/>
        <w:jc w:val="center"/>
        <w:tblBorders>
          <w:top w:val="single" w:sz="4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36"/>
      </w:tblGrid>
      <w:tr w:rsidR="00801610" w:rsidRPr="00801610" w14:paraId="143E1C65" w14:textId="77777777" w:rsidTr="00CB023C">
        <w:trPr>
          <w:jc w:val="center"/>
        </w:trPr>
        <w:tc>
          <w:tcPr>
            <w:tcW w:w="3936" w:type="dxa"/>
          </w:tcPr>
          <w:p w14:paraId="6AE7D6B8" w14:textId="77777777" w:rsidR="00801610" w:rsidRPr="00801610" w:rsidRDefault="00801610" w:rsidP="00801610">
            <w:pPr>
              <w:widowControl w:val="0"/>
              <w:tabs>
                <w:tab w:val="left" w:pos="1302"/>
              </w:tabs>
              <w:suppressAutoHyphens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  <w:t>(Firma)</w:t>
            </w:r>
          </w:p>
          <w:p w14:paraId="5B254A87" w14:textId="77777777" w:rsidR="00801610" w:rsidRPr="00801610" w:rsidRDefault="00801610" w:rsidP="00801610">
            <w:pPr>
              <w:widowControl w:val="0"/>
              <w:tabs>
                <w:tab w:val="left" w:pos="1302"/>
              </w:tabs>
              <w:suppressAutoHyphens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  <w:t>Nombre completo</w:t>
            </w:r>
          </w:p>
          <w:p w14:paraId="40A8F648" w14:textId="77777777" w:rsidR="00801610" w:rsidRPr="00801610" w:rsidRDefault="00801610" w:rsidP="00801610">
            <w:pPr>
              <w:widowControl w:val="0"/>
              <w:tabs>
                <w:tab w:val="left" w:pos="1302"/>
              </w:tabs>
              <w:suppressAutoHyphens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  <w:t>RUC:</w:t>
            </w:r>
          </w:p>
          <w:p w14:paraId="2CFD0ECF" w14:textId="77777777" w:rsidR="00801610" w:rsidRPr="00801610" w:rsidRDefault="00801610" w:rsidP="00801610">
            <w:pPr>
              <w:widowControl w:val="0"/>
              <w:tabs>
                <w:tab w:val="left" w:pos="1302"/>
              </w:tabs>
              <w:suppressAutoHyphens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  <w:t>Teléfono:</w:t>
            </w:r>
          </w:p>
          <w:p w14:paraId="032DEF33" w14:textId="77777777" w:rsidR="00801610" w:rsidRPr="00801610" w:rsidRDefault="00801610" w:rsidP="00801610">
            <w:pPr>
              <w:widowControl w:val="0"/>
              <w:tabs>
                <w:tab w:val="left" w:pos="1302"/>
              </w:tabs>
              <w:suppressAutoHyphens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  <w:t>Correo electrónico:</w:t>
            </w:r>
          </w:p>
        </w:tc>
      </w:tr>
    </w:tbl>
    <w:p w14:paraId="2DD41042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3B807BFC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4B213B60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</w:p>
    <w:p w14:paraId="54EFC0FE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</w:p>
    <w:p w14:paraId="0CCBB86D" w14:textId="77777777" w:rsidR="003222AF" w:rsidRPr="00801610" w:rsidRDefault="003222AF" w:rsidP="00801610"/>
    <w:sectPr w:rsidR="003222AF" w:rsidRPr="0080161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1610"/>
    <w:rsid w:val="00072D25"/>
    <w:rsid w:val="00097008"/>
    <w:rsid w:val="00144ACD"/>
    <w:rsid w:val="00176204"/>
    <w:rsid w:val="001A01F5"/>
    <w:rsid w:val="00264539"/>
    <w:rsid w:val="002B63C7"/>
    <w:rsid w:val="002C5A58"/>
    <w:rsid w:val="003222AF"/>
    <w:rsid w:val="00380ACC"/>
    <w:rsid w:val="0047282E"/>
    <w:rsid w:val="004D46B7"/>
    <w:rsid w:val="004F4B72"/>
    <w:rsid w:val="00613825"/>
    <w:rsid w:val="00656D1C"/>
    <w:rsid w:val="006776FE"/>
    <w:rsid w:val="00742377"/>
    <w:rsid w:val="00755012"/>
    <w:rsid w:val="007713EF"/>
    <w:rsid w:val="00801610"/>
    <w:rsid w:val="00890F7A"/>
    <w:rsid w:val="00966CC4"/>
    <w:rsid w:val="009C1E59"/>
    <w:rsid w:val="00A44822"/>
    <w:rsid w:val="00A44FCA"/>
    <w:rsid w:val="00B502E4"/>
    <w:rsid w:val="00B62E05"/>
    <w:rsid w:val="00B6668D"/>
    <w:rsid w:val="00BE6F9E"/>
    <w:rsid w:val="00BF5BA3"/>
    <w:rsid w:val="00C3160A"/>
    <w:rsid w:val="00D4564E"/>
    <w:rsid w:val="00DA0576"/>
    <w:rsid w:val="00E07CCC"/>
    <w:rsid w:val="00E21B11"/>
    <w:rsid w:val="00E4075E"/>
    <w:rsid w:val="00ED67DF"/>
    <w:rsid w:val="00F03B75"/>
    <w:rsid w:val="00F93B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AE50CE5"/>
  <w15:chartTrackingRefBased/>
  <w15:docId w15:val="{062BEC33-6C58-49D3-B538-DD99896ADE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aconcuadrcula1">
    <w:name w:val="Tabla con cuadrícula1"/>
    <w:basedOn w:val="Tablanormal"/>
    <w:next w:val="Tablaconcuadrcula"/>
    <w:uiPriority w:val="59"/>
    <w:rsid w:val="00801610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blaconcuadrcula">
    <w:name w:val="Table Grid"/>
    <w:basedOn w:val="Tablanormal"/>
    <w:uiPriority w:val="39"/>
    <w:rsid w:val="008016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E5C09E-B0EE-4331-8B2B-D3E667D466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193</Words>
  <Characters>1064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FN</dc:creator>
  <cp:keywords/>
  <dc:description/>
  <cp:lastModifiedBy>4CE435BSPB MP</cp:lastModifiedBy>
  <cp:revision>22</cp:revision>
  <cp:lastPrinted>2020-02-24T15:14:00Z</cp:lastPrinted>
  <dcterms:created xsi:type="dcterms:W3CDTF">2020-06-11T15:51:00Z</dcterms:created>
  <dcterms:modified xsi:type="dcterms:W3CDTF">2025-07-03T22:27:00Z</dcterms:modified>
</cp:coreProperties>
</file>